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23F3A" w14:textId="089579ED" w:rsidR="00121027" w:rsidRPr="00C34251" w:rsidRDefault="00E00D5F" w:rsidP="00B96F7D">
      <w:pPr>
        <w:pStyle w:val="1"/>
        <w:spacing w:before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C34251">
        <w:rPr>
          <w:rFonts w:ascii="Times New Roman" w:hAnsi="Times New Roman"/>
          <w:sz w:val="28"/>
          <w:szCs w:val="28"/>
        </w:rPr>
        <w:t xml:space="preserve">ПРОТОКОЛ № </w:t>
      </w:r>
      <w:r w:rsidR="00F4175F">
        <w:rPr>
          <w:rFonts w:ascii="Times New Roman" w:hAnsi="Times New Roman"/>
          <w:sz w:val="28"/>
          <w:szCs w:val="28"/>
          <w:lang w:val="en-US"/>
        </w:rPr>
        <w:t>15</w:t>
      </w:r>
    </w:p>
    <w:p w14:paraId="363055B5" w14:textId="77777777" w:rsidR="00121027" w:rsidRPr="00C34251" w:rsidRDefault="00E00D5F">
      <w:pPr>
        <w:spacing w:line="360" w:lineRule="auto"/>
        <w:jc w:val="center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ЗАСЕДАНИЯ СОВЕТА ДИРЕКТОРОВ</w:t>
      </w:r>
    </w:p>
    <w:p w14:paraId="7754DF16" w14:textId="77777777" w:rsidR="00121027" w:rsidRPr="00C34251" w:rsidRDefault="00E00D5F">
      <w:pPr>
        <w:spacing w:line="360" w:lineRule="auto"/>
        <w:jc w:val="center"/>
      </w:pPr>
      <w:r w:rsidRPr="00C34251">
        <w:rPr>
          <w:b/>
          <w:sz w:val="28"/>
          <w:szCs w:val="28"/>
        </w:rPr>
        <w:t xml:space="preserve">АКЦИОНЕРНОГО ОБЩЕСТВА «СТАРТ» </w:t>
      </w:r>
    </w:p>
    <w:p w14:paraId="0DFF4322" w14:textId="77777777" w:rsidR="00121027" w:rsidRPr="00C34251" w:rsidRDefault="00E00D5F">
      <w:pPr>
        <w:spacing w:line="360" w:lineRule="auto"/>
        <w:jc w:val="center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(далее - «Общество»)</w:t>
      </w:r>
    </w:p>
    <w:p w14:paraId="14BF37CF" w14:textId="77777777" w:rsidR="00121027" w:rsidRPr="00C34251" w:rsidRDefault="00121027">
      <w:pPr>
        <w:rPr>
          <w:b/>
          <w:sz w:val="28"/>
          <w:szCs w:val="28"/>
        </w:rPr>
      </w:pPr>
    </w:p>
    <w:p w14:paraId="06CCCC7B" w14:textId="247DCD59" w:rsidR="00121027" w:rsidRPr="00ED2490" w:rsidRDefault="00E00D5F">
      <w:pPr>
        <w:spacing w:line="360" w:lineRule="auto"/>
        <w:rPr>
          <w:sz w:val="28"/>
          <w:szCs w:val="28"/>
        </w:rPr>
      </w:pPr>
      <w:r w:rsidRPr="00ED2490">
        <w:rPr>
          <w:b/>
          <w:sz w:val="28"/>
          <w:szCs w:val="28"/>
        </w:rPr>
        <w:t>Дата проведения</w:t>
      </w:r>
      <w:r w:rsidR="00920432" w:rsidRPr="00ED2490">
        <w:rPr>
          <w:b/>
          <w:sz w:val="28"/>
          <w:szCs w:val="28"/>
        </w:rPr>
        <w:t xml:space="preserve"> заседания</w:t>
      </w:r>
      <w:r w:rsidRPr="00ED2490">
        <w:rPr>
          <w:b/>
          <w:sz w:val="28"/>
          <w:szCs w:val="28"/>
        </w:rPr>
        <w:t xml:space="preserve">: </w:t>
      </w:r>
      <w:r w:rsidR="00E81CF1" w:rsidRPr="00ED2490">
        <w:rPr>
          <w:sz w:val="28"/>
          <w:szCs w:val="28"/>
        </w:rPr>
        <w:t>2</w:t>
      </w:r>
      <w:r w:rsidR="00E2540B" w:rsidRPr="00ED2490">
        <w:rPr>
          <w:sz w:val="28"/>
          <w:szCs w:val="28"/>
        </w:rPr>
        <w:t>7</w:t>
      </w:r>
      <w:r w:rsidRPr="00ED2490">
        <w:rPr>
          <w:sz w:val="28"/>
          <w:szCs w:val="28"/>
        </w:rPr>
        <w:t xml:space="preserve"> </w:t>
      </w:r>
      <w:r w:rsidR="00E81CF1" w:rsidRPr="00ED2490">
        <w:rPr>
          <w:sz w:val="28"/>
          <w:szCs w:val="28"/>
        </w:rPr>
        <w:t>октябр</w:t>
      </w:r>
      <w:r w:rsidRPr="00ED2490">
        <w:rPr>
          <w:sz w:val="28"/>
          <w:szCs w:val="28"/>
        </w:rPr>
        <w:t>я 202</w:t>
      </w:r>
      <w:r w:rsidR="004914B3" w:rsidRPr="00ED2490">
        <w:rPr>
          <w:sz w:val="28"/>
          <w:szCs w:val="28"/>
        </w:rPr>
        <w:t>1</w:t>
      </w:r>
      <w:r w:rsidRPr="00ED2490">
        <w:rPr>
          <w:sz w:val="28"/>
          <w:szCs w:val="28"/>
        </w:rPr>
        <w:t xml:space="preserve"> года.</w:t>
      </w:r>
    </w:p>
    <w:p w14:paraId="79CD3AB6" w14:textId="77777777" w:rsidR="00121027" w:rsidRPr="00ED2490" w:rsidRDefault="00E00D5F">
      <w:pPr>
        <w:spacing w:line="360" w:lineRule="auto"/>
        <w:rPr>
          <w:sz w:val="28"/>
          <w:szCs w:val="28"/>
        </w:rPr>
      </w:pPr>
      <w:r w:rsidRPr="00ED2490">
        <w:rPr>
          <w:b/>
          <w:sz w:val="28"/>
          <w:szCs w:val="28"/>
        </w:rPr>
        <w:t>Место проведения заседания</w:t>
      </w:r>
      <w:r w:rsidRPr="00ED2490">
        <w:rPr>
          <w:sz w:val="28"/>
          <w:szCs w:val="28"/>
        </w:rPr>
        <w:t>: г. Казань, ул. Восстания, д.100, зд. 315.</w:t>
      </w:r>
    </w:p>
    <w:p w14:paraId="51524284" w14:textId="77777777" w:rsidR="00121027" w:rsidRPr="00ED2490" w:rsidRDefault="00E00D5F">
      <w:pPr>
        <w:spacing w:line="360" w:lineRule="auto"/>
        <w:rPr>
          <w:sz w:val="28"/>
          <w:szCs w:val="28"/>
        </w:rPr>
      </w:pPr>
      <w:r w:rsidRPr="00ED2490">
        <w:rPr>
          <w:b/>
          <w:sz w:val="28"/>
          <w:szCs w:val="28"/>
        </w:rPr>
        <w:t xml:space="preserve">Форма проведения заседания: </w:t>
      </w:r>
      <w:r w:rsidRPr="00ED2490">
        <w:rPr>
          <w:sz w:val="28"/>
          <w:szCs w:val="28"/>
        </w:rPr>
        <w:t>очное голосование (совместное присутствие).</w:t>
      </w:r>
    </w:p>
    <w:p w14:paraId="5BCE9918" w14:textId="4A6CD62D" w:rsidR="00121027" w:rsidRPr="00ED2490" w:rsidRDefault="00E00D5F">
      <w:pPr>
        <w:spacing w:line="360" w:lineRule="auto"/>
        <w:jc w:val="both"/>
      </w:pPr>
      <w:r w:rsidRPr="00ED2490">
        <w:rPr>
          <w:b/>
          <w:sz w:val="28"/>
          <w:szCs w:val="28"/>
        </w:rPr>
        <w:t>Время начала заседания:</w:t>
      </w:r>
      <w:r w:rsidRPr="00ED2490">
        <w:rPr>
          <w:sz w:val="28"/>
          <w:szCs w:val="28"/>
        </w:rPr>
        <w:t xml:space="preserve"> </w:t>
      </w:r>
      <w:r w:rsidR="009C1DA1" w:rsidRPr="00ED2490">
        <w:rPr>
          <w:sz w:val="28"/>
          <w:szCs w:val="28"/>
        </w:rPr>
        <w:t xml:space="preserve">       </w:t>
      </w:r>
      <w:r w:rsidR="00F4175F" w:rsidRPr="00ED2490">
        <w:rPr>
          <w:sz w:val="28"/>
          <w:szCs w:val="28"/>
        </w:rPr>
        <w:t>10</w:t>
      </w:r>
      <w:r w:rsidRPr="00ED2490">
        <w:rPr>
          <w:sz w:val="28"/>
          <w:szCs w:val="28"/>
        </w:rPr>
        <w:t xml:space="preserve"> часов </w:t>
      </w:r>
      <w:r w:rsidR="00F4175F" w:rsidRPr="00ED2490">
        <w:rPr>
          <w:sz w:val="28"/>
          <w:szCs w:val="28"/>
        </w:rPr>
        <w:t>00</w:t>
      </w:r>
      <w:r w:rsidRPr="00ED2490">
        <w:rPr>
          <w:sz w:val="28"/>
          <w:szCs w:val="28"/>
        </w:rPr>
        <w:t xml:space="preserve"> минут.</w:t>
      </w:r>
    </w:p>
    <w:p w14:paraId="1FD41113" w14:textId="244171DC" w:rsidR="00121027" w:rsidRPr="00C34251" w:rsidRDefault="00E00D5F">
      <w:pPr>
        <w:spacing w:line="360" w:lineRule="auto"/>
        <w:jc w:val="both"/>
      </w:pPr>
      <w:r w:rsidRPr="00ED2490">
        <w:rPr>
          <w:b/>
          <w:sz w:val="28"/>
          <w:szCs w:val="28"/>
        </w:rPr>
        <w:t>Время окончания заседания:</w:t>
      </w:r>
      <w:r w:rsidR="00CE2FB5" w:rsidRPr="00ED2490">
        <w:rPr>
          <w:sz w:val="28"/>
          <w:szCs w:val="28"/>
        </w:rPr>
        <w:t xml:space="preserve"> </w:t>
      </w:r>
      <w:r w:rsidR="00F4175F" w:rsidRPr="00ED2490">
        <w:rPr>
          <w:sz w:val="28"/>
          <w:szCs w:val="28"/>
        </w:rPr>
        <w:t>11</w:t>
      </w:r>
      <w:r w:rsidR="00CE2FB5" w:rsidRPr="00ED2490">
        <w:rPr>
          <w:sz w:val="28"/>
          <w:szCs w:val="28"/>
        </w:rPr>
        <w:t xml:space="preserve"> часов </w:t>
      </w:r>
      <w:r w:rsidR="00F4175F" w:rsidRPr="00ED2490">
        <w:rPr>
          <w:sz w:val="28"/>
          <w:szCs w:val="28"/>
        </w:rPr>
        <w:t>00</w:t>
      </w:r>
      <w:r w:rsidR="00CE2FB5" w:rsidRPr="00ED2490">
        <w:rPr>
          <w:sz w:val="28"/>
          <w:szCs w:val="28"/>
        </w:rPr>
        <w:t xml:space="preserve"> </w:t>
      </w:r>
      <w:r w:rsidRPr="00ED2490">
        <w:rPr>
          <w:sz w:val="28"/>
          <w:szCs w:val="28"/>
        </w:rPr>
        <w:t>минут.</w:t>
      </w:r>
      <w:r w:rsidRPr="00C34251">
        <w:rPr>
          <w:sz w:val="28"/>
          <w:szCs w:val="28"/>
        </w:rPr>
        <w:t xml:space="preserve"> </w:t>
      </w:r>
    </w:p>
    <w:p w14:paraId="259FDA33" w14:textId="77777777" w:rsidR="00121027" w:rsidRPr="00C34251" w:rsidRDefault="00121027">
      <w:pPr>
        <w:pStyle w:val="ab"/>
        <w:spacing w:line="360" w:lineRule="auto"/>
        <w:jc w:val="both"/>
        <w:rPr>
          <w:szCs w:val="28"/>
        </w:rPr>
      </w:pPr>
    </w:p>
    <w:p w14:paraId="00829745" w14:textId="77777777" w:rsidR="00121027" w:rsidRPr="00C34251" w:rsidRDefault="00E00D5F">
      <w:pPr>
        <w:pStyle w:val="ab"/>
        <w:spacing w:line="360" w:lineRule="auto"/>
        <w:jc w:val="both"/>
        <w:rPr>
          <w:szCs w:val="28"/>
        </w:rPr>
      </w:pPr>
      <w:r w:rsidRPr="00C34251">
        <w:rPr>
          <w:szCs w:val="28"/>
        </w:rPr>
        <w:t>Присутствовали:</w:t>
      </w:r>
    </w:p>
    <w:p w14:paraId="2CF1E325" w14:textId="77777777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Председатель Совета директоров – А.Г. Спиридонов.</w:t>
      </w:r>
    </w:p>
    <w:p w14:paraId="5DB95C4A" w14:textId="63212009" w:rsidR="00CE2FB5" w:rsidRPr="00C34251" w:rsidRDefault="00CE2FB5" w:rsidP="00CE2FB5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Члены Совета директоров:</w:t>
      </w:r>
    </w:p>
    <w:p w14:paraId="39702D43" w14:textId="0464E959" w:rsidR="00CE2FB5" w:rsidRPr="00C34251" w:rsidRDefault="00CE2FB5" w:rsidP="00CE2FB5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34251">
        <w:rPr>
          <w:sz w:val="28"/>
          <w:szCs w:val="28"/>
        </w:rPr>
        <w:t xml:space="preserve"> Лигай В.А., Поляков В.Ю., Лигай Д.В., Шуркин Д.С.</w:t>
      </w:r>
    </w:p>
    <w:p w14:paraId="6F2AA485" w14:textId="13EE6F3B" w:rsidR="00121027" w:rsidRPr="00C34251" w:rsidRDefault="00E00D5F" w:rsidP="00CE2FB5">
      <w:pPr>
        <w:pStyle w:val="ae"/>
        <w:tabs>
          <w:tab w:val="left" w:pos="0"/>
        </w:tabs>
        <w:spacing w:line="360" w:lineRule="auto"/>
        <w:ind w:left="0"/>
        <w:jc w:val="both"/>
      </w:pPr>
      <w:r w:rsidRPr="00C34251">
        <w:rPr>
          <w:sz w:val="28"/>
          <w:szCs w:val="28"/>
        </w:rPr>
        <w:t>Заседание Совета директоров Общества созвано в соответствии со статьей 68 Федерального закона «Об акционерных обществах»</w:t>
      </w:r>
      <w:r w:rsidR="00920432" w:rsidRPr="00C34251">
        <w:rPr>
          <w:sz w:val="28"/>
          <w:szCs w:val="28"/>
        </w:rPr>
        <w:t xml:space="preserve"> и пунктом 11.9 Устава АО «СТАРТ»</w:t>
      </w:r>
      <w:r w:rsidRPr="00C34251">
        <w:rPr>
          <w:sz w:val="28"/>
          <w:szCs w:val="28"/>
        </w:rPr>
        <w:t xml:space="preserve"> Председателем Совета директоров Общества.</w:t>
      </w:r>
    </w:p>
    <w:p w14:paraId="51F679D4" w14:textId="7243E9C2" w:rsidR="00121027" w:rsidRPr="00C34251" w:rsidRDefault="00E00D5F">
      <w:pPr>
        <w:spacing w:line="360" w:lineRule="auto"/>
        <w:jc w:val="both"/>
        <w:rPr>
          <w:bCs/>
          <w:sz w:val="28"/>
          <w:szCs w:val="28"/>
        </w:rPr>
      </w:pPr>
      <w:r w:rsidRPr="00C34251">
        <w:rPr>
          <w:bCs/>
          <w:sz w:val="28"/>
          <w:szCs w:val="28"/>
        </w:rPr>
        <w:t>На заседании присутству</w:t>
      </w:r>
      <w:r w:rsidR="00CE2FB5" w:rsidRPr="00C34251">
        <w:rPr>
          <w:bCs/>
          <w:sz w:val="28"/>
          <w:szCs w:val="28"/>
        </w:rPr>
        <w:t>ю</w:t>
      </w:r>
      <w:r w:rsidRPr="00C34251">
        <w:rPr>
          <w:bCs/>
          <w:sz w:val="28"/>
          <w:szCs w:val="28"/>
        </w:rPr>
        <w:t xml:space="preserve">т </w:t>
      </w:r>
      <w:r w:rsidR="00CE2FB5" w:rsidRPr="00C34251">
        <w:rPr>
          <w:bCs/>
          <w:sz w:val="28"/>
          <w:szCs w:val="28"/>
        </w:rPr>
        <w:t>все (</w:t>
      </w:r>
      <w:r w:rsidRPr="00C34251">
        <w:rPr>
          <w:bCs/>
          <w:sz w:val="28"/>
          <w:szCs w:val="28"/>
        </w:rPr>
        <w:t>100</w:t>
      </w:r>
      <w:r w:rsidR="00E81CF1" w:rsidRPr="00C34251">
        <w:rPr>
          <w:bCs/>
          <w:sz w:val="28"/>
          <w:szCs w:val="28"/>
        </w:rPr>
        <w:t xml:space="preserve"> </w:t>
      </w:r>
      <w:r w:rsidRPr="00C34251">
        <w:rPr>
          <w:bCs/>
          <w:sz w:val="28"/>
          <w:szCs w:val="28"/>
        </w:rPr>
        <w:t>%</w:t>
      </w:r>
      <w:r w:rsidR="00CE2FB5" w:rsidRPr="00C34251">
        <w:rPr>
          <w:bCs/>
          <w:sz w:val="28"/>
          <w:szCs w:val="28"/>
        </w:rPr>
        <w:t>)</w:t>
      </w:r>
      <w:r w:rsidRPr="00C34251">
        <w:rPr>
          <w:bCs/>
          <w:sz w:val="28"/>
          <w:szCs w:val="28"/>
        </w:rPr>
        <w:t xml:space="preserve"> член</w:t>
      </w:r>
      <w:r w:rsidR="00CE2FB5" w:rsidRPr="00C34251">
        <w:rPr>
          <w:bCs/>
          <w:sz w:val="28"/>
          <w:szCs w:val="28"/>
        </w:rPr>
        <w:t>ы</w:t>
      </w:r>
      <w:r w:rsidRPr="00C34251">
        <w:rPr>
          <w:bCs/>
          <w:sz w:val="28"/>
          <w:szCs w:val="28"/>
        </w:rPr>
        <w:t xml:space="preserve"> Совета директоров Общества. Кворум для проведения заседания Совета директоров Общества имеется</w:t>
      </w:r>
      <w:r w:rsidR="00CE2FB5" w:rsidRPr="00C34251">
        <w:rPr>
          <w:bCs/>
          <w:sz w:val="28"/>
          <w:szCs w:val="28"/>
        </w:rPr>
        <w:t>.</w:t>
      </w:r>
      <w:r w:rsidRPr="00C34251">
        <w:rPr>
          <w:bCs/>
          <w:sz w:val="28"/>
          <w:szCs w:val="28"/>
        </w:rPr>
        <w:t xml:space="preserve"> Совет директоров Общества правомочен принимать решения по всем вопросам повестки дня.</w:t>
      </w:r>
    </w:p>
    <w:p w14:paraId="77AC8910" w14:textId="77777777" w:rsidR="00121027" w:rsidRPr="00C34251" w:rsidRDefault="00E00D5F">
      <w:pPr>
        <w:spacing w:before="120"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Заседание ведет Председатель Совета директоров А.Г. Спиридонов.</w:t>
      </w:r>
    </w:p>
    <w:p w14:paraId="31131CDB" w14:textId="137C2A19" w:rsidR="00121027" w:rsidRPr="00C34251" w:rsidRDefault="00E00D5F">
      <w:pPr>
        <w:spacing w:before="120" w:line="360" w:lineRule="auto"/>
        <w:jc w:val="both"/>
        <w:rPr>
          <w:sz w:val="28"/>
          <w:szCs w:val="28"/>
        </w:rPr>
      </w:pPr>
      <w:r w:rsidRPr="00ED2490">
        <w:rPr>
          <w:sz w:val="28"/>
          <w:szCs w:val="28"/>
        </w:rPr>
        <w:t>Секретарь заседания – Д.Ф.</w:t>
      </w:r>
      <w:r w:rsidR="003E1AEF" w:rsidRPr="00ED2490">
        <w:rPr>
          <w:sz w:val="28"/>
          <w:szCs w:val="28"/>
        </w:rPr>
        <w:t xml:space="preserve"> </w:t>
      </w:r>
      <w:r w:rsidRPr="00ED2490">
        <w:rPr>
          <w:sz w:val="28"/>
          <w:szCs w:val="28"/>
        </w:rPr>
        <w:t>Бадрутдинова</w:t>
      </w:r>
      <w:r w:rsidR="00CE2FB5" w:rsidRPr="00ED2490">
        <w:rPr>
          <w:sz w:val="28"/>
          <w:szCs w:val="28"/>
        </w:rPr>
        <w:t>.</w:t>
      </w:r>
    </w:p>
    <w:p w14:paraId="4546C2B8" w14:textId="77777777" w:rsidR="00121027" w:rsidRPr="00C34251" w:rsidRDefault="00121027">
      <w:pPr>
        <w:jc w:val="both"/>
        <w:rPr>
          <w:sz w:val="28"/>
          <w:szCs w:val="28"/>
        </w:rPr>
      </w:pPr>
    </w:p>
    <w:p w14:paraId="3DA48B5F" w14:textId="77777777" w:rsidR="00121027" w:rsidRPr="00C34251" w:rsidRDefault="00E00D5F">
      <w:pPr>
        <w:spacing w:line="360" w:lineRule="auto"/>
        <w:jc w:val="both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Повестка дня:</w:t>
      </w:r>
    </w:p>
    <w:p w14:paraId="7B4B532B" w14:textId="6F59FE02" w:rsidR="00A410CF" w:rsidRPr="00C34251" w:rsidRDefault="00E00D5F" w:rsidP="00A410C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 xml:space="preserve">1. </w:t>
      </w:r>
      <w:r w:rsidR="00A410CF" w:rsidRPr="00C34251">
        <w:rPr>
          <w:sz w:val="28"/>
          <w:szCs w:val="28"/>
        </w:rPr>
        <w:t>Созыв внеочередного общего собрания акционеров АО «СТАРТ», определение формы проведения внеочередного общего собрания акционеров, даты, места и времени проведения.</w:t>
      </w:r>
    </w:p>
    <w:p w14:paraId="13C2A20B" w14:textId="01A5A742" w:rsidR="00A410CF" w:rsidRPr="00C34251" w:rsidRDefault="00A410CF" w:rsidP="00A410C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2. Утверждение повестки дня внеочередного общего собрания акционеров АО «СТАРТ».</w:t>
      </w:r>
    </w:p>
    <w:p w14:paraId="05F1DA89" w14:textId="57BC9A6E" w:rsidR="005F5E8E" w:rsidRPr="00C34251" w:rsidRDefault="005F5E8E" w:rsidP="005F5E8E">
      <w:pPr>
        <w:pStyle w:val="ae"/>
        <w:tabs>
          <w:tab w:val="left" w:pos="0"/>
        </w:tabs>
        <w:spacing w:line="360" w:lineRule="auto"/>
        <w:ind w:left="0"/>
        <w:jc w:val="both"/>
      </w:pPr>
      <w:r w:rsidRPr="00C34251">
        <w:rPr>
          <w:sz w:val="28"/>
          <w:szCs w:val="28"/>
        </w:rPr>
        <w:lastRenderedPageBreak/>
        <w:t>3. Утвер</w:t>
      </w:r>
      <w:r w:rsidR="008453A0" w:rsidRPr="00C34251">
        <w:rPr>
          <w:sz w:val="28"/>
          <w:szCs w:val="28"/>
        </w:rPr>
        <w:t>ж</w:t>
      </w:r>
      <w:r w:rsidRPr="00C34251">
        <w:rPr>
          <w:sz w:val="28"/>
          <w:szCs w:val="28"/>
        </w:rPr>
        <w:t>д</w:t>
      </w:r>
      <w:r w:rsidR="008453A0" w:rsidRPr="00C34251">
        <w:rPr>
          <w:sz w:val="28"/>
          <w:szCs w:val="28"/>
        </w:rPr>
        <w:t>ен</w:t>
      </w:r>
      <w:r w:rsidRPr="00C34251">
        <w:rPr>
          <w:sz w:val="28"/>
          <w:szCs w:val="28"/>
        </w:rPr>
        <w:t>и</w:t>
      </w:r>
      <w:r w:rsidR="008453A0" w:rsidRPr="00C34251">
        <w:rPr>
          <w:sz w:val="28"/>
          <w:szCs w:val="28"/>
        </w:rPr>
        <w:t>е</w:t>
      </w:r>
      <w:r w:rsidRPr="00C34251">
        <w:rPr>
          <w:sz w:val="28"/>
          <w:szCs w:val="28"/>
        </w:rPr>
        <w:t xml:space="preserve"> план</w:t>
      </w:r>
      <w:r w:rsidR="008453A0" w:rsidRPr="00C34251">
        <w:rPr>
          <w:sz w:val="28"/>
          <w:szCs w:val="28"/>
        </w:rPr>
        <w:t>а</w:t>
      </w:r>
      <w:r w:rsidRPr="00C34251">
        <w:rPr>
          <w:sz w:val="28"/>
          <w:szCs w:val="28"/>
        </w:rPr>
        <w:t xml:space="preserve"> подготовки и проведения </w:t>
      </w:r>
      <w:r w:rsidR="00501AE6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 акционеров</w:t>
      </w:r>
      <w:r w:rsidR="008453A0" w:rsidRPr="00C34251">
        <w:rPr>
          <w:sz w:val="28"/>
          <w:szCs w:val="28"/>
        </w:rPr>
        <w:t xml:space="preserve"> АО «СТАРТ»</w:t>
      </w:r>
      <w:r w:rsidRPr="00C34251">
        <w:rPr>
          <w:sz w:val="28"/>
          <w:szCs w:val="28"/>
        </w:rPr>
        <w:t>.</w:t>
      </w:r>
    </w:p>
    <w:p w14:paraId="2CCF3892" w14:textId="4AD9C00E" w:rsidR="00A410CF" w:rsidRPr="00C34251" w:rsidRDefault="005F5E8E" w:rsidP="00A410CF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4</w:t>
      </w:r>
      <w:r w:rsidR="00A410CF" w:rsidRPr="00C34251">
        <w:rPr>
          <w:sz w:val="28"/>
          <w:szCs w:val="28"/>
        </w:rPr>
        <w:t>. Утверждение даты составления списка лиц, имеющих право на участие во внеочередном общем собрании акционеров АО «СТАРТ», даты и времени начала регистрации лиц, имеющих право на участие во внеочередном общем собрании акционеров.</w:t>
      </w:r>
    </w:p>
    <w:p w14:paraId="24B9F1D6" w14:textId="7F18B711" w:rsidR="00A410CF" w:rsidRPr="00C34251" w:rsidRDefault="005F5E8E" w:rsidP="00A410C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5</w:t>
      </w:r>
      <w:r w:rsidR="00A410CF" w:rsidRPr="00C34251">
        <w:rPr>
          <w:sz w:val="28"/>
          <w:szCs w:val="28"/>
        </w:rPr>
        <w:t>. Утверждение формы и текста бюллетеня для голосования по вопросам повестки дня внеочередного общего собрания акционеров АО «СТАРТ».</w:t>
      </w:r>
    </w:p>
    <w:p w14:paraId="1225992A" w14:textId="730A5C6D" w:rsidR="000E5C66" w:rsidRPr="00C34251" w:rsidRDefault="00CE2FB5" w:rsidP="000E5C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6</w:t>
      </w:r>
      <w:r w:rsidR="00A410CF" w:rsidRPr="00C34251">
        <w:rPr>
          <w:sz w:val="28"/>
          <w:szCs w:val="28"/>
        </w:rPr>
        <w:t xml:space="preserve">. </w:t>
      </w:r>
      <w:r w:rsidR="000E5C66" w:rsidRPr="00C34251">
        <w:rPr>
          <w:sz w:val="28"/>
          <w:szCs w:val="28"/>
        </w:rPr>
        <w:t>Определение порядка сообщения акционерам о проведении внеочередного общего собрания АО «СТАРТ» и перечня информации (материалов), представляемых акционерам при подготовке к проведению внеочередного общего собрания АО «СТАРТ».</w:t>
      </w:r>
    </w:p>
    <w:p w14:paraId="0F7012C1" w14:textId="233D02A5" w:rsidR="00A410CF" w:rsidRPr="00C34251" w:rsidRDefault="000E5C66" w:rsidP="00A410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 xml:space="preserve">7. </w:t>
      </w:r>
      <w:r w:rsidR="00A410CF" w:rsidRPr="00C34251">
        <w:rPr>
          <w:sz w:val="28"/>
          <w:szCs w:val="28"/>
        </w:rPr>
        <w:t>Предварительное утверждение проекта Устава АО «СТАРТ» (новая редакция).</w:t>
      </w:r>
    </w:p>
    <w:p w14:paraId="66BC6896" w14:textId="77777777" w:rsidR="00121027" w:rsidRPr="00C34251" w:rsidRDefault="00121027" w:rsidP="00A410CF">
      <w:pPr>
        <w:spacing w:line="360" w:lineRule="auto"/>
        <w:jc w:val="center"/>
        <w:rPr>
          <w:b/>
          <w:bCs/>
          <w:sz w:val="28"/>
          <w:szCs w:val="28"/>
        </w:rPr>
      </w:pPr>
    </w:p>
    <w:p w14:paraId="65052AF1" w14:textId="77777777" w:rsidR="00121027" w:rsidRPr="00C34251" w:rsidRDefault="00E00D5F">
      <w:pPr>
        <w:jc w:val="center"/>
        <w:rPr>
          <w:b/>
          <w:bCs/>
        </w:rPr>
      </w:pPr>
      <w:r w:rsidRPr="00C34251">
        <w:rPr>
          <w:b/>
          <w:bCs/>
        </w:rPr>
        <w:t xml:space="preserve">ИТОГИ ГОЛОСОВАНИЯ И РЕШЕНИЯ, ПРИНЯТЫЕ ПО ВОПРОСАМ </w:t>
      </w:r>
    </w:p>
    <w:p w14:paraId="124D4156" w14:textId="77777777" w:rsidR="00121027" w:rsidRPr="00C34251" w:rsidRDefault="00E00D5F">
      <w:pPr>
        <w:jc w:val="center"/>
        <w:rPr>
          <w:b/>
          <w:bCs/>
        </w:rPr>
      </w:pPr>
      <w:r w:rsidRPr="00C34251">
        <w:rPr>
          <w:b/>
          <w:bCs/>
        </w:rPr>
        <w:t>ПОВЕСТКИ ДНЯ:</w:t>
      </w:r>
    </w:p>
    <w:p w14:paraId="38D0354B" w14:textId="77777777" w:rsidR="00121027" w:rsidRPr="00C34251" w:rsidRDefault="00121027">
      <w:pPr>
        <w:jc w:val="center"/>
        <w:rPr>
          <w:b/>
          <w:bCs/>
        </w:rPr>
      </w:pPr>
    </w:p>
    <w:p w14:paraId="269948CD" w14:textId="6177CEB2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По первому вопросу</w:t>
      </w:r>
      <w:r w:rsidRPr="00C34251">
        <w:rPr>
          <w:sz w:val="28"/>
          <w:szCs w:val="28"/>
        </w:rPr>
        <w:t xml:space="preserve"> повестки дня выступил Председатель Совета директоров Общества А.Г. Спиридонов, предложив созвать </w:t>
      </w:r>
      <w:r w:rsidR="003310C9" w:rsidRPr="00C34251">
        <w:rPr>
          <w:sz w:val="28"/>
          <w:szCs w:val="28"/>
        </w:rPr>
        <w:t>внеочередно</w:t>
      </w:r>
      <w:r w:rsidRPr="00C34251">
        <w:rPr>
          <w:sz w:val="28"/>
          <w:szCs w:val="28"/>
        </w:rPr>
        <w:t xml:space="preserve">е общее собрание акционеров АО «СТАРТ», определить форму проведения </w:t>
      </w:r>
      <w:r w:rsidR="00501AE6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собрания, назначить дату проведения, место проведения и время проведения.</w:t>
      </w:r>
    </w:p>
    <w:p w14:paraId="1CCACB74" w14:textId="77777777" w:rsidR="00B96F7D" w:rsidRPr="00C34251" w:rsidRDefault="00B96F7D" w:rsidP="007E19E5">
      <w:pPr>
        <w:spacing w:line="360" w:lineRule="auto"/>
        <w:jc w:val="both"/>
        <w:rPr>
          <w:b/>
          <w:sz w:val="28"/>
          <w:szCs w:val="28"/>
        </w:rPr>
      </w:pPr>
    </w:p>
    <w:p w14:paraId="20909274" w14:textId="0EAEFCED" w:rsidR="002559BF" w:rsidRPr="00ED2490" w:rsidRDefault="00E00D5F" w:rsidP="007E19E5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Вопрос № 1</w:t>
      </w:r>
      <w:r w:rsidR="00AB2C34" w:rsidRPr="00C34251">
        <w:rPr>
          <w:b/>
          <w:sz w:val="28"/>
          <w:szCs w:val="28"/>
        </w:rPr>
        <w:t>,</w:t>
      </w:r>
      <w:r w:rsidRPr="00C34251">
        <w:rPr>
          <w:b/>
          <w:sz w:val="28"/>
          <w:szCs w:val="28"/>
        </w:rPr>
        <w:t xml:space="preserve"> </w:t>
      </w:r>
      <w:r w:rsidRPr="00C34251">
        <w:rPr>
          <w:sz w:val="28"/>
          <w:szCs w:val="28"/>
        </w:rPr>
        <w:t xml:space="preserve">поставленный на голосование: созвать </w:t>
      </w:r>
      <w:r w:rsidR="003310C9" w:rsidRPr="00C34251">
        <w:rPr>
          <w:sz w:val="28"/>
          <w:szCs w:val="28"/>
        </w:rPr>
        <w:t>внеочередно</w:t>
      </w:r>
      <w:r w:rsidRPr="00C34251">
        <w:rPr>
          <w:sz w:val="28"/>
          <w:szCs w:val="28"/>
        </w:rPr>
        <w:t xml:space="preserve">е общее собрание акционеров АО «СТАРТ», определить форму проведения </w:t>
      </w:r>
      <w:r w:rsidR="003310C9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 акционеров, как </w:t>
      </w:r>
      <w:r w:rsidR="002559BF" w:rsidRPr="00C34251">
        <w:rPr>
          <w:sz w:val="28"/>
          <w:szCs w:val="28"/>
        </w:rPr>
        <w:t>заочное голосование</w:t>
      </w:r>
      <w:r w:rsidRPr="00C34251">
        <w:rPr>
          <w:sz w:val="28"/>
          <w:szCs w:val="28"/>
        </w:rPr>
        <w:t xml:space="preserve">, </w:t>
      </w:r>
      <w:r w:rsidR="002559BF" w:rsidRPr="00C34251">
        <w:rPr>
          <w:sz w:val="28"/>
          <w:szCs w:val="28"/>
        </w:rPr>
        <w:t>дату проведения собра</w:t>
      </w:r>
      <w:r w:rsidR="002559BF" w:rsidRPr="00ED2490">
        <w:rPr>
          <w:sz w:val="28"/>
          <w:szCs w:val="28"/>
        </w:rPr>
        <w:t xml:space="preserve">ния (дату окончания приема бюллетеней для голосования) назначить на </w:t>
      </w:r>
      <w:r w:rsidR="00920432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30</w:t>
      </w:r>
      <w:r w:rsidR="00920432"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="00920432" w:rsidRPr="00ED2490">
        <w:rPr>
          <w:sz w:val="28"/>
          <w:szCs w:val="28"/>
        </w:rPr>
        <w:t>2021 года</w:t>
      </w:r>
      <w:r w:rsidR="002559BF" w:rsidRPr="00ED2490">
        <w:rPr>
          <w:sz w:val="28"/>
          <w:szCs w:val="28"/>
        </w:rPr>
        <w:t>. Адрес, по которому направляются бюллетени для голосования 420095, г.</w:t>
      </w:r>
      <w:r w:rsidR="003310C9" w:rsidRPr="00ED2490">
        <w:rPr>
          <w:sz w:val="28"/>
          <w:szCs w:val="28"/>
        </w:rPr>
        <w:t xml:space="preserve"> </w:t>
      </w:r>
      <w:r w:rsidR="002559BF" w:rsidRPr="00ED2490">
        <w:rPr>
          <w:sz w:val="28"/>
          <w:szCs w:val="28"/>
        </w:rPr>
        <w:t>Казань, а/я 20.</w:t>
      </w:r>
    </w:p>
    <w:p w14:paraId="654F3AAA" w14:textId="77777777" w:rsidR="00121027" w:rsidRPr="00ED2490" w:rsidRDefault="00E00D5F">
      <w:pPr>
        <w:spacing w:line="360" w:lineRule="auto"/>
        <w:jc w:val="both"/>
        <w:rPr>
          <w:b/>
          <w:sz w:val="28"/>
          <w:szCs w:val="28"/>
        </w:rPr>
      </w:pPr>
      <w:r w:rsidRPr="00ED2490">
        <w:rPr>
          <w:b/>
          <w:sz w:val="28"/>
          <w:szCs w:val="28"/>
        </w:rPr>
        <w:t>Итоги голосования:</w:t>
      </w:r>
    </w:p>
    <w:p w14:paraId="2B8A7363" w14:textId="77777777" w:rsidR="00121027" w:rsidRPr="00ED2490" w:rsidRDefault="00E00D5F">
      <w:pPr>
        <w:spacing w:line="360" w:lineRule="auto"/>
        <w:jc w:val="both"/>
      </w:pPr>
      <w:r w:rsidRPr="00ED2490">
        <w:rPr>
          <w:sz w:val="28"/>
          <w:szCs w:val="28"/>
        </w:rPr>
        <w:t>«За» - 5 (Пять) голосов;</w:t>
      </w:r>
    </w:p>
    <w:p w14:paraId="79795874" w14:textId="77777777" w:rsidR="00121027" w:rsidRPr="00ED2490" w:rsidRDefault="00E00D5F">
      <w:pPr>
        <w:spacing w:line="360" w:lineRule="auto"/>
        <w:jc w:val="both"/>
        <w:rPr>
          <w:sz w:val="28"/>
          <w:szCs w:val="28"/>
        </w:rPr>
      </w:pPr>
      <w:r w:rsidRPr="00ED2490">
        <w:rPr>
          <w:sz w:val="28"/>
          <w:szCs w:val="28"/>
        </w:rPr>
        <w:t>«Против» - 0 голосов;</w:t>
      </w:r>
    </w:p>
    <w:p w14:paraId="3F4362E3" w14:textId="77777777" w:rsidR="00121027" w:rsidRPr="00ED2490" w:rsidRDefault="00E00D5F">
      <w:pPr>
        <w:spacing w:line="360" w:lineRule="auto"/>
        <w:jc w:val="both"/>
        <w:rPr>
          <w:sz w:val="28"/>
          <w:szCs w:val="28"/>
        </w:rPr>
      </w:pPr>
      <w:r w:rsidRPr="00ED2490">
        <w:rPr>
          <w:sz w:val="28"/>
          <w:szCs w:val="28"/>
        </w:rPr>
        <w:lastRenderedPageBreak/>
        <w:t>«Воздержался» - 0 голосов.</w:t>
      </w:r>
    </w:p>
    <w:p w14:paraId="173564FA" w14:textId="3C09D627" w:rsidR="00121027" w:rsidRPr="00C34251" w:rsidRDefault="00E00D5F">
      <w:pPr>
        <w:spacing w:line="360" w:lineRule="auto"/>
        <w:jc w:val="both"/>
      </w:pPr>
      <w:r w:rsidRPr="00ED2490">
        <w:rPr>
          <w:b/>
          <w:sz w:val="28"/>
          <w:szCs w:val="28"/>
        </w:rPr>
        <w:t>Принято решение</w:t>
      </w:r>
      <w:r w:rsidRPr="00ED2490">
        <w:rPr>
          <w:sz w:val="28"/>
          <w:szCs w:val="28"/>
        </w:rPr>
        <w:t xml:space="preserve">: созвать </w:t>
      </w:r>
      <w:r w:rsidR="003310C9" w:rsidRPr="00ED2490">
        <w:rPr>
          <w:sz w:val="28"/>
          <w:szCs w:val="28"/>
        </w:rPr>
        <w:t>внеочередное</w:t>
      </w:r>
      <w:r w:rsidRPr="00ED2490">
        <w:rPr>
          <w:sz w:val="28"/>
          <w:szCs w:val="28"/>
        </w:rPr>
        <w:t xml:space="preserve"> общее собрание акционеров АО «СТАРТ» в форме </w:t>
      </w:r>
      <w:r w:rsidR="002559BF" w:rsidRPr="00ED2490">
        <w:rPr>
          <w:sz w:val="28"/>
          <w:szCs w:val="28"/>
        </w:rPr>
        <w:t>–</w:t>
      </w:r>
      <w:r w:rsidRPr="00ED2490">
        <w:rPr>
          <w:sz w:val="28"/>
          <w:szCs w:val="28"/>
        </w:rPr>
        <w:t xml:space="preserve"> </w:t>
      </w:r>
      <w:r w:rsidR="002559BF" w:rsidRPr="00ED2490">
        <w:rPr>
          <w:sz w:val="28"/>
          <w:szCs w:val="28"/>
        </w:rPr>
        <w:t>заочное голосование</w:t>
      </w:r>
      <w:r w:rsidRPr="00ED2490">
        <w:rPr>
          <w:sz w:val="28"/>
          <w:szCs w:val="28"/>
        </w:rPr>
        <w:t xml:space="preserve">, </w:t>
      </w:r>
      <w:r w:rsidR="002559BF" w:rsidRPr="00ED2490">
        <w:rPr>
          <w:sz w:val="28"/>
          <w:szCs w:val="28"/>
        </w:rPr>
        <w:t xml:space="preserve">дату проведения собрания (дату окончания приема бюллетеней для голосования) назначить на </w:t>
      </w:r>
      <w:r w:rsidR="00920432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30</w:t>
      </w:r>
      <w:r w:rsidR="00920432"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="00920432" w:rsidRPr="00ED2490">
        <w:rPr>
          <w:sz w:val="28"/>
          <w:szCs w:val="28"/>
        </w:rPr>
        <w:t>2021 года</w:t>
      </w:r>
      <w:r w:rsidR="002559BF" w:rsidRPr="00ED2490">
        <w:rPr>
          <w:sz w:val="28"/>
          <w:szCs w:val="28"/>
        </w:rPr>
        <w:t>. Адрес, по которому направляются бюллетени для голосования 420095,</w:t>
      </w:r>
      <w:r w:rsidR="002559BF" w:rsidRPr="00C34251">
        <w:rPr>
          <w:sz w:val="28"/>
          <w:szCs w:val="28"/>
        </w:rPr>
        <w:t xml:space="preserve"> г.Казань, а/я 20.</w:t>
      </w:r>
    </w:p>
    <w:p w14:paraId="766F7B5F" w14:textId="77777777" w:rsidR="00121027" w:rsidRPr="00C34251" w:rsidRDefault="00121027">
      <w:pPr>
        <w:spacing w:line="360" w:lineRule="auto"/>
        <w:jc w:val="both"/>
        <w:rPr>
          <w:sz w:val="28"/>
          <w:szCs w:val="28"/>
        </w:rPr>
      </w:pPr>
    </w:p>
    <w:p w14:paraId="2DDCE054" w14:textId="0BEC5BFA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По второму</w:t>
      </w:r>
      <w:r w:rsidR="00BE28F1" w:rsidRPr="00C34251">
        <w:rPr>
          <w:b/>
          <w:sz w:val="28"/>
          <w:szCs w:val="28"/>
        </w:rPr>
        <w:t xml:space="preserve"> </w:t>
      </w:r>
      <w:r w:rsidRPr="00C34251">
        <w:rPr>
          <w:b/>
          <w:sz w:val="28"/>
          <w:szCs w:val="28"/>
        </w:rPr>
        <w:t>вопросу</w:t>
      </w:r>
      <w:r w:rsidRPr="00C34251">
        <w:rPr>
          <w:sz w:val="28"/>
          <w:szCs w:val="28"/>
        </w:rPr>
        <w:t xml:space="preserve"> повестки дня выступил Председатель Совета директоров А.Г. Спиридонов, предложив утвердить следующую повестку дня </w:t>
      </w:r>
      <w:r w:rsidR="0094422C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 акционеров:</w:t>
      </w:r>
    </w:p>
    <w:p w14:paraId="0D96B0E3" w14:textId="3F7274A4" w:rsidR="00121027" w:rsidRPr="00C34251" w:rsidRDefault="00E00D5F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51">
        <w:rPr>
          <w:rFonts w:ascii="Times New Roman" w:hAnsi="Times New Roman" w:cs="Times New Roman"/>
          <w:sz w:val="28"/>
          <w:szCs w:val="28"/>
        </w:rPr>
        <w:t xml:space="preserve">1) </w:t>
      </w:r>
      <w:r w:rsidR="0094422C" w:rsidRPr="00C34251">
        <w:rPr>
          <w:rFonts w:ascii="Times New Roman" w:hAnsi="Times New Roman" w:cs="Times New Roman"/>
          <w:sz w:val="28"/>
          <w:szCs w:val="28"/>
        </w:rPr>
        <w:t>Утверждение Устава АО «СТАРТ» (новая редакция).</w:t>
      </w:r>
      <w:r w:rsidRPr="00C342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FFBF4" w14:textId="77777777" w:rsidR="00121027" w:rsidRPr="00C34251" w:rsidRDefault="0012102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5D1A997" w14:textId="2DB9110D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Вопрос № 2</w:t>
      </w:r>
      <w:r w:rsidR="00AB2C34" w:rsidRPr="00C34251">
        <w:rPr>
          <w:sz w:val="28"/>
          <w:szCs w:val="28"/>
        </w:rPr>
        <w:t>,</w:t>
      </w:r>
      <w:r w:rsidRPr="00C34251">
        <w:rPr>
          <w:sz w:val="28"/>
          <w:szCs w:val="28"/>
        </w:rPr>
        <w:t xml:space="preserve"> поставленный на голосование: утвердить повестку дня </w:t>
      </w:r>
      <w:r w:rsidR="0094422C" w:rsidRPr="00C34251">
        <w:rPr>
          <w:sz w:val="28"/>
          <w:szCs w:val="28"/>
        </w:rPr>
        <w:t xml:space="preserve">внеочередного </w:t>
      </w:r>
      <w:r w:rsidRPr="00C34251">
        <w:rPr>
          <w:sz w:val="28"/>
          <w:szCs w:val="28"/>
        </w:rPr>
        <w:t>общего собрания акционеров</w:t>
      </w:r>
      <w:r w:rsidR="0094422C" w:rsidRPr="00C34251">
        <w:rPr>
          <w:sz w:val="28"/>
          <w:szCs w:val="28"/>
        </w:rPr>
        <w:t xml:space="preserve"> АО «СТАРТ»</w:t>
      </w:r>
      <w:r w:rsidR="00B96F7D" w:rsidRPr="00C34251">
        <w:rPr>
          <w:sz w:val="28"/>
          <w:szCs w:val="28"/>
        </w:rPr>
        <w:t>:</w:t>
      </w:r>
    </w:p>
    <w:p w14:paraId="23FD13BA" w14:textId="77777777" w:rsidR="00B96F7D" w:rsidRPr="00C34251" w:rsidRDefault="00B96F7D" w:rsidP="00B96F7D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51">
        <w:rPr>
          <w:rFonts w:ascii="Times New Roman" w:hAnsi="Times New Roman" w:cs="Times New Roman"/>
          <w:sz w:val="28"/>
          <w:szCs w:val="28"/>
        </w:rPr>
        <w:t xml:space="preserve">1) Утверждение Устава АО «СТАРТ» (новая редакция). </w:t>
      </w:r>
    </w:p>
    <w:p w14:paraId="7763D98C" w14:textId="77777777" w:rsidR="00121027" w:rsidRPr="00C34251" w:rsidRDefault="00E00D5F">
      <w:pPr>
        <w:spacing w:line="360" w:lineRule="auto"/>
        <w:jc w:val="both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Итоги голосования:</w:t>
      </w:r>
    </w:p>
    <w:p w14:paraId="4C9DCBF1" w14:textId="77777777" w:rsidR="00121027" w:rsidRPr="00C34251" w:rsidRDefault="00E00D5F">
      <w:pPr>
        <w:spacing w:line="360" w:lineRule="auto"/>
        <w:jc w:val="both"/>
      </w:pPr>
      <w:r w:rsidRPr="00C34251">
        <w:rPr>
          <w:sz w:val="28"/>
          <w:szCs w:val="28"/>
        </w:rPr>
        <w:t>«За» - 5 (Пять) голосов;</w:t>
      </w:r>
    </w:p>
    <w:p w14:paraId="5CA5AE99" w14:textId="77777777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«Против» - 0 голосов;</w:t>
      </w:r>
    </w:p>
    <w:p w14:paraId="5B27F973" w14:textId="77777777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«Воздержался» - 0 голосов.</w:t>
      </w:r>
    </w:p>
    <w:p w14:paraId="58E4EA37" w14:textId="77777777" w:rsidR="00B96F7D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Принято решение</w:t>
      </w:r>
      <w:r w:rsidRPr="00C34251">
        <w:rPr>
          <w:sz w:val="28"/>
          <w:szCs w:val="28"/>
        </w:rPr>
        <w:t xml:space="preserve">: </w:t>
      </w:r>
      <w:r w:rsidR="00B96F7D" w:rsidRPr="00C34251">
        <w:rPr>
          <w:sz w:val="28"/>
          <w:szCs w:val="28"/>
        </w:rPr>
        <w:t xml:space="preserve">утвердить </w:t>
      </w:r>
      <w:r w:rsidRPr="00C34251">
        <w:rPr>
          <w:sz w:val="28"/>
          <w:szCs w:val="28"/>
        </w:rPr>
        <w:t xml:space="preserve">повестку дня </w:t>
      </w:r>
      <w:r w:rsidR="0094422C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 акционеров </w:t>
      </w:r>
      <w:r w:rsidR="0094422C" w:rsidRPr="00C34251">
        <w:rPr>
          <w:sz w:val="28"/>
          <w:szCs w:val="28"/>
        </w:rPr>
        <w:t>АО «СТАРТ»</w:t>
      </w:r>
      <w:r w:rsidR="00B96F7D" w:rsidRPr="00C34251">
        <w:rPr>
          <w:sz w:val="28"/>
          <w:szCs w:val="28"/>
        </w:rPr>
        <w:t>:</w:t>
      </w:r>
    </w:p>
    <w:p w14:paraId="0B794C61" w14:textId="77777777" w:rsidR="00B96F7D" w:rsidRPr="00C34251" w:rsidRDefault="00B96F7D" w:rsidP="00B96F7D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51">
        <w:rPr>
          <w:rFonts w:ascii="Times New Roman" w:hAnsi="Times New Roman" w:cs="Times New Roman"/>
          <w:sz w:val="28"/>
          <w:szCs w:val="28"/>
        </w:rPr>
        <w:t xml:space="preserve">1) Утверждение Устава АО «СТАРТ» (новая редакция). </w:t>
      </w:r>
    </w:p>
    <w:p w14:paraId="49535677" w14:textId="77777777" w:rsidR="00121027" w:rsidRPr="00C34251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1D28F3F7" w14:textId="7084FE18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По третьему вопросу</w:t>
      </w:r>
      <w:r w:rsidRPr="00C34251">
        <w:rPr>
          <w:sz w:val="28"/>
          <w:szCs w:val="28"/>
        </w:rPr>
        <w:t xml:space="preserve"> повестки дня выступил Председатель Совета директоров А.Г. Спиридонов, предложив утвердить </w:t>
      </w:r>
      <w:r w:rsidR="00920432" w:rsidRPr="00C34251">
        <w:rPr>
          <w:sz w:val="28"/>
          <w:szCs w:val="28"/>
        </w:rPr>
        <w:t xml:space="preserve">следующий </w:t>
      </w:r>
      <w:r w:rsidRPr="00C34251">
        <w:rPr>
          <w:sz w:val="28"/>
          <w:szCs w:val="28"/>
        </w:rPr>
        <w:t xml:space="preserve">план подготовки и проведения </w:t>
      </w:r>
      <w:r w:rsidR="005F5E8E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 акционеров.</w:t>
      </w:r>
    </w:p>
    <w:p w14:paraId="21199755" w14:textId="77777777" w:rsidR="005F5E8E" w:rsidRPr="00C34251" w:rsidRDefault="005F5E8E">
      <w:pPr>
        <w:spacing w:line="360" w:lineRule="auto"/>
        <w:jc w:val="both"/>
        <w:rPr>
          <w:sz w:val="28"/>
          <w:szCs w:val="28"/>
        </w:rPr>
      </w:pPr>
    </w:p>
    <w:p w14:paraId="4DB907F2" w14:textId="22D6B881" w:rsidR="00121027" w:rsidRPr="00C34251" w:rsidRDefault="00E00D5F">
      <w:pPr>
        <w:spacing w:line="360" w:lineRule="auto"/>
        <w:jc w:val="center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 xml:space="preserve">План подготовки и проведения </w:t>
      </w:r>
      <w:r w:rsidR="005F5E8E" w:rsidRPr="00C34251">
        <w:rPr>
          <w:b/>
          <w:sz w:val="28"/>
          <w:szCs w:val="28"/>
        </w:rPr>
        <w:t>внеочередного</w:t>
      </w:r>
      <w:r w:rsidRPr="00C34251">
        <w:rPr>
          <w:b/>
          <w:sz w:val="28"/>
          <w:szCs w:val="28"/>
        </w:rPr>
        <w:t xml:space="preserve"> </w:t>
      </w:r>
      <w:r w:rsidR="00B96F7D" w:rsidRPr="00C34251">
        <w:rPr>
          <w:b/>
          <w:sz w:val="28"/>
          <w:szCs w:val="28"/>
        </w:rPr>
        <w:t xml:space="preserve">                                                                        </w:t>
      </w:r>
      <w:r w:rsidRPr="00C34251">
        <w:rPr>
          <w:b/>
          <w:sz w:val="28"/>
          <w:szCs w:val="28"/>
        </w:rPr>
        <w:t>общего собрания акционеров</w:t>
      </w:r>
      <w:r w:rsidR="00B96F7D" w:rsidRPr="00C34251">
        <w:rPr>
          <w:b/>
          <w:sz w:val="28"/>
          <w:szCs w:val="28"/>
        </w:rPr>
        <w:t xml:space="preserve"> </w:t>
      </w:r>
      <w:r w:rsidRPr="00C34251">
        <w:rPr>
          <w:b/>
          <w:sz w:val="28"/>
          <w:szCs w:val="28"/>
        </w:rPr>
        <w:t>АО «СТАРТ»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995"/>
        <w:gridCol w:w="2268"/>
      </w:tblGrid>
      <w:tr w:rsidR="00C34251" w:rsidRPr="00C34251" w14:paraId="033FDD38" w14:textId="77777777" w:rsidTr="00B96F7D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72BF9B" w14:textId="77777777" w:rsidR="00121027" w:rsidRPr="00C34251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4251">
              <w:rPr>
                <w:sz w:val="28"/>
                <w:szCs w:val="28"/>
              </w:rPr>
              <w:t>№</w:t>
            </w:r>
          </w:p>
        </w:tc>
        <w:tc>
          <w:tcPr>
            <w:tcW w:w="69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2D7E58" w14:textId="77777777" w:rsidR="00121027" w:rsidRPr="00C34251" w:rsidRDefault="00E00D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425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354B210" w14:textId="77777777" w:rsidR="00121027" w:rsidRPr="00C34251" w:rsidRDefault="00E00D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4251">
              <w:rPr>
                <w:sz w:val="28"/>
                <w:szCs w:val="28"/>
              </w:rPr>
              <w:t>Дата</w:t>
            </w:r>
          </w:p>
        </w:tc>
      </w:tr>
      <w:tr w:rsidR="00C34251" w:rsidRPr="00ED2490" w14:paraId="660B1214" w14:textId="77777777" w:rsidTr="00B96F7D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1652CF" w14:textId="77777777" w:rsidR="00121027" w:rsidRPr="00ED2490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73A226" w14:textId="03A3F79A" w:rsidR="00121027" w:rsidRPr="00ED2490" w:rsidRDefault="00E00D5F" w:rsidP="005F5E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Направление регистратору заявки на представление списка лиц, имеющих право на участие в</w:t>
            </w:r>
            <w:r w:rsidR="005F5E8E" w:rsidRPr="00ED2490">
              <w:rPr>
                <w:sz w:val="28"/>
                <w:szCs w:val="28"/>
              </w:rPr>
              <w:t>о</w:t>
            </w:r>
            <w:r w:rsidRPr="00ED2490">
              <w:rPr>
                <w:sz w:val="28"/>
                <w:szCs w:val="28"/>
              </w:rPr>
              <w:t xml:space="preserve"> </w:t>
            </w:r>
            <w:r w:rsidR="005F5E8E" w:rsidRPr="00ED2490">
              <w:rPr>
                <w:sz w:val="28"/>
                <w:szCs w:val="28"/>
              </w:rPr>
              <w:t>внеочередном</w:t>
            </w:r>
            <w:r w:rsidRPr="00ED2490">
              <w:rPr>
                <w:sz w:val="28"/>
                <w:szCs w:val="28"/>
              </w:rPr>
              <w:t xml:space="preserve"> общем собрании акционеров.  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A205935" w14:textId="4FC00FEF" w:rsidR="00121027" w:rsidRPr="00ED2490" w:rsidRDefault="003B413B" w:rsidP="003B41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28</w:t>
            </w:r>
            <w:r w:rsidR="00E00D5F" w:rsidRPr="00ED2490">
              <w:rPr>
                <w:sz w:val="28"/>
                <w:szCs w:val="28"/>
              </w:rPr>
              <w:t>.</w:t>
            </w:r>
            <w:r w:rsidRPr="00ED2490">
              <w:rPr>
                <w:sz w:val="28"/>
                <w:szCs w:val="28"/>
              </w:rPr>
              <w:t>10</w:t>
            </w:r>
            <w:r w:rsidR="00E00D5F" w:rsidRPr="00ED2490">
              <w:rPr>
                <w:sz w:val="28"/>
                <w:szCs w:val="28"/>
              </w:rPr>
              <w:t>.202</w:t>
            </w:r>
            <w:r w:rsidR="002559BF" w:rsidRPr="00ED2490">
              <w:rPr>
                <w:sz w:val="28"/>
                <w:szCs w:val="28"/>
              </w:rPr>
              <w:t>1</w:t>
            </w:r>
            <w:r w:rsidR="00E00D5F" w:rsidRPr="00ED2490">
              <w:rPr>
                <w:sz w:val="28"/>
                <w:szCs w:val="28"/>
              </w:rPr>
              <w:t xml:space="preserve"> г.</w:t>
            </w:r>
          </w:p>
        </w:tc>
      </w:tr>
      <w:tr w:rsidR="00C34251" w:rsidRPr="00ED2490" w14:paraId="60D5D84A" w14:textId="77777777" w:rsidTr="00B96F7D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C18293" w14:textId="77777777" w:rsidR="00121027" w:rsidRPr="00ED2490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2</w:t>
            </w:r>
          </w:p>
        </w:tc>
        <w:tc>
          <w:tcPr>
            <w:tcW w:w="69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BB1E2B" w14:textId="77558831" w:rsidR="00121027" w:rsidRPr="00ED2490" w:rsidRDefault="00E00D5F" w:rsidP="005F5E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 xml:space="preserve">Получение у регистратора списка лиц, имеющих право на участие </w:t>
            </w:r>
            <w:r w:rsidR="005F5E8E" w:rsidRPr="00ED2490">
              <w:rPr>
                <w:sz w:val="28"/>
                <w:szCs w:val="28"/>
              </w:rPr>
              <w:t xml:space="preserve">во внеочередном </w:t>
            </w:r>
            <w:r w:rsidRPr="00ED2490">
              <w:rPr>
                <w:sz w:val="28"/>
                <w:szCs w:val="28"/>
              </w:rPr>
              <w:t>общем собрании акционеров.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0810627" w14:textId="1B1CE4CF" w:rsidR="00121027" w:rsidRPr="00ED2490" w:rsidRDefault="003B413B" w:rsidP="003B41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8</w:t>
            </w:r>
            <w:r w:rsidR="061E0B25" w:rsidRPr="00ED2490">
              <w:rPr>
                <w:sz w:val="28"/>
                <w:szCs w:val="28"/>
              </w:rPr>
              <w:t>.</w:t>
            </w:r>
            <w:r w:rsidRPr="00ED2490">
              <w:rPr>
                <w:sz w:val="28"/>
                <w:szCs w:val="28"/>
              </w:rPr>
              <w:t>11</w:t>
            </w:r>
            <w:r w:rsidR="061E0B25" w:rsidRPr="00ED2490">
              <w:rPr>
                <w:sz w:val="28"/>
                <w:szCs w:val="28"/>
              </w:rPr>
              <w:t>.202</w:t>
            </w:r>
            <w:r w:rsidR="002559BF" w:rsidRPr="00ED2490">
              <w:rPr>
                <w:sz w:val="28"/>
                <w:szCs w:val="28"/>
              </w:rPr>
              <w:t>1</w:t>
            </w:r>
            <w:r w:rsidR="061E0B25" w:rsidRPr="00ED2490">
              <w:rPr>
                <w:sz w:val="28"/>
                <w:szCs w:val="28"/>
              </w:rPr>
              <w:t xml:space="preserve"> г.</w:t>
            </w:r>
          </w:p>
        </w:tc>
      </w:tr>
      <w:tr w:rsidR="00C34251" w:rsidRPr="00ED2490" w14:paraId="429A5753" w14:textId="77777777" w:rsidTr="00B96F7D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D76BB9" w14:textId="77777777" w:rsidR="00121027" w:rsidRPr="00ED2490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3</w:t>
            </w:r>
          </w:p>
        </w:tc>
        <w:tc>
          <w:tcPr>
            <w:tcW w:w="69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4C4DB6" w14:textId="5F3F80FD" w:rsidR="00121027" w:rsidRPr="00ED2490" w:rsidRDefault="00E00D5F" w:rsidP="005F5E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 xml:space="preserve">Подготовка уведомлений и материалов для проведения </w:t>
            </w:r>
            <w:r w:rsidR="005F5E8E" w:rsidRPr="00ED2490">
              <w:rPr>
                <w:sz w:val="28"/>
                <w:szCs w:val="28"/>
              </w:rPr>
              <w:t>внеочередного</w:t>
            </w:r>
            <w:r w:rsidRPr="00ED2490">
              <w:rPr>
                <w:sz w:val="28"/>
                <w:szCs w:val="28"/>
              </w:rPr>
              <w:t xml:space="preserve"> общего собрания  акционеров.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74DE6C1" w14:textId="4758A56E" w:rsidR="00121027" w:rsidRPr="00ED2490" w:rsidRDefault="003B413B" w:rsidP="003B41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8</w:t>
            </w:r>
            <w:r w:rsidR="061E0B25" w:rsidRPr="00ED2490">
              <w:rPr>
                <w:sz w:val="28"/>
                <w:szCs w:val="28"/>
              </w:rPr>
              <w:t>.</w:t>
            </w:r>
            <w:r w:rsidRPr="00ED2490">
              <w:rPr>
                <w:sz w:val="28"/>
                <w:szCs w:val="28"/>
              </w:rPr>
              <w:t>11</w:t>
            </w:r>
            <w:r w:rsidR="061E0B25" w:rsidRPr="00ED2490">
              <w:rPr>
                <w:sz w:val="28"/>
                <w:szCs w:val="28"/>
              </w:rPr>
              <w:t>.202</w:t>
            </w:r>
            <w:r w:rsidR="002559BF" w:rsidRPr="00ED2490">
              <w:rPr>
                <w:sz w:val="28"/>
                <w:szCs w:val="28"/>
              </w:rPr>
              <w:t>1</w:t>
            </w:r>
            <w:r w:rsidR="061E0B25" w:rsidRPr="00ED2490">
              <w:rPr>
                <w:sz w:val="28"/>
                <w:szCs w:val="28"/>
              </w:rPr>
              <w:t xml:space="preserve"> г.</w:t>
            </w:r>
          </w:p>
        </w:tc>
      </w:tr>
      <w:tr w:rsidR="00C34251" w:rsidRPr="00ED2490" w14:paraId="48BA0E84" w14:textId="77777777" w:rsidTr="00B96F7D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60A908" w14:textId="2B88B38B" w:rsidR="00B96F7D" w:rsidRPr="00ED2490" w:rsidRDefault="00B96F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4</w:t>
            </w:r>
          </w:p>
        </w:tc>
        <w:tc>
          <w:tcPr>
            <w:tcW w:w="69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417B90" w14:textId="4A3ED1C7" w:rsidR="00B96F7D" w:rsidRPr="00ED2490" w:rsidRDefault="00B96F7D" w:rsidP="005F5E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Информирование акционеров о проведении внеочередного общего собрания акционеров.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32E0D1D" w14:textId="7E219299" w:rsidR="00B96F7D" w:rsidRPr="00ED2490" w:rsidRDefault="003B413B" w:rsidP="003B41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8</w:t>
            </w:r>
            <w:r w:rsidR="00B96F7D" w:rsidRPr="00ED2490">
              <w:rPr>
                <w:sz w:val="28"/>
                <w:szCs w:val="28"/>
              </w:rPr>
              <w:t>.</w:t>
            </w:r>
            <w:r w:rsidRPr="00ED2490">
              <w:rPr>
                <w:sz w:val="28"/>
                <w:szCs w:val="28"/>
              </w:rPr>
              <w:t>11</w:t>
            </w:r>
            <w:r w:rsidR="00B96F7D" w:rsidRPr="00ED2490">
              <w:rPr>
                <w:sz w:val="28"/>
                <w:szCs w:val="28"/>
              </w:rPr>
              <w:t>.2021 г.</w:t>
            </w:r>
          </w:p>
        </w:tc>
      </w:tr>
      <w:tr w:rsidR="00C34251" w:rsidRPr="00C34251" w14:paraId="0C17D5C8" w14:textId="77777777" w:rsidTr="00B96F7D">
        <w:tc>
          <w:tcPr>
            <w:tcW w:w="48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B4A0B0" w14:textId="77777777" w:rsidR="00121027" w:rsidRPr="00ED2490" w:rsidRDefault="00E00D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5</w:t>
            </w:r>
          </w:p>
        </w:tc>
        <w:tc>
          <w:tcPr>
            <w:tcW w:w="699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854206" w14:textId="44E7346C" w:rsidR="00121027" w:rsidRPr="00ED2490" w:rsidRDefault="00E00D5F" w:rsidP="005F5E8E">
            <w:pPr>
              <w:spacing w:line="360" w:lineRule="auto"/>
              <w:jc w:val="both"/>
            </w:pPr>
            <w:r w:rsidRPr="00ED2490">
              <w:rPr>
                <w:sz w:val="28"/>
                <w:szCs w:val="28"/>
              </w:rPr>
              <w:t xml:space="preserve">Проведение </w:t>
            </w:r>
            <w:r w:rsidR="005F5E8E" w:rsidRPr="00ED2490">
              <w:rPr>
                <w:sz w:val="28"/>
                <w:szCs w:val="28"/>
              </w:rPr>
              <w:t>внеочередного</w:t>
            </w:r>
            <w:r w:rsidRPr="00ED2490">
              <w:rPr>
                <w:sz w:val="28"/>
                <w:szCs w:val="28"/>
              </w:rPr>
              <w:t xml:space="preserve"> общего собрания акционеров АО «СТАРТ»</w:t>
            </w:r>
          </w:p>
        </w:tc>
        <w:tc>
          <w:tcPr>
            <w:tcW w:w="22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042C1F6" w14:textId="2D98AB02" w:rsidR="00121027" w:rsidRPr="00C34251" w:rsidRDefault="003B413B" w:rsidP="003B41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2490">
              <w:rPr>
                <w:sz w:val="28"/>
                <w:szCs w:val="28"/>
              </w:rPr>
              <w:t>30</w:t>
            </w:r>
            <w:r w:rsidR="00E00D5F" w:rsidRPr="00ED2490">
              <w:rPr>
                <w:sz w:val="28"/>
                <w:szCs w:val="28"/>
              </w:rPr>
              <w:t>.</w:t>
            </w:r>
            <w:r w:rsidRPr="00ED2490">
              <w:rPr>
                <w:sz w:val="28"/>
                <w:szCs w:val="28"/>
              </w:rPr>
              <w:t>11</w:t>
            </w:r>
            <w:r w:rsidR="00E00D5F" w:rsidRPr="00ED2490">
              <w:rPr>
                <w:sz w:val="28"/>
                <w:szCs w:val="28"/>
              </w:rPr>
              <w:t>.202</w:t>
            </w:r>
            <w:r w:rsidR="002559BF" w:rsidRPr="00ED2490">
              <w:rPr>
                <w:sz w:val="28"/>
                <w:szCs w:val="28"/>
              </w:rPr>
              <w:t>1</w:t>
            </w:r>
            <w:r w:rsidR="00E00D5F" w:rsidRPr="00ED2490">
              <w:rPr>
                <w:sz w:val="28"/>
                <w:szCs w:val="28"/>
              </w:rPr>
              <w:t xml:space="preserve"> г.</w:t>
            </w:r>
          </w:p>
        </w:tc>
      </w:tr>
    </w:tbl>
    <w:p w14:paraId="09712437" w14:textId="77777777" w:rsidR="00121027" w:rsidRPr="00C34251" w:rsidRDefault="00121027">
      <w:pPr>
        <w:spacing w:line="360" w:lineRule="auto"/>
        <w:jc w:val="both"/>
        <w:rPr>
          <w:b/>
          <w:sz w:val="28"/>
          <w:szCs w:val="28"/>
        </w:rPr>
      </w:pPr>
    </w:p>
    <w:p w14:paraId="5486FB31" w14:textId="7620CCC6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Вопрос № 3</w:t>
      </w:r>
      <w:r w:rsidR="00AB2C34" w:rsidRPr="00C34251">
        <w:rPr>
          <w:sz w:val="28"/>
          <w:szCs w:val="28"/>
        </w:rPr>
        <w:t>,</w:t>
      </w:r>
      <w:r w:rsidRPr="00C34251">
        <w:rPr>
          <w:sz w:val="28"/>
          <w:szCs w:val="28"/>
        </w:rPr>
        <w:t xml:space="preserve"> поставленный на голосование: утвердить план подготовки и проведения </w:t>
      </w:r>
      <w:r w:rsidR="005F5E8E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 акционеров.</w:t>
      </w:r>
    </w:p>
    <w:p w14:paraId="595F5CE4" w14:textId="77777777" w:rsidR="00121027" w:rsidRPr="00C34251" w:rsidRDefault="00E00D5F">
      <w:pPr>
        <w:spacing w:line="360" w:lineRule="auto"/>
        <w:jc w:val="both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Итоги голосования:</w:t>
      </w:r>
    </w:p>
    <w:p w14:paraId="3A7B8BB8" w14:textId="61B6B28B" w:rsidR="00121027" w:rsidRPr="00C34251" w:rsidRDefault="00E00D5F">
      <w:pPr>
        <w:spacing w:line="360" w:lineRule="auto"/>
        <w:jc w:val="both"/>
      </w:pPr>
      <w:r w:rsidRPr="00C34251">
        <w:rPr>
          <w:sz w:val="28"/>
          <w:szCs w:val="28"/>
        </w:rPr>
        <w:t>«За» -</w:t>
      </w:r>
      <w:r w:rsidR="005F5E8E" w:rsidRPr="00C34251">
        <w:rPr>
          <w:sz w:val="28"/>
          <w:szCs w:val="28"/>
        </w:rPr>
        <w:t xml:space="preserve"> </w:t>
      </w:r>
      <w:r w:rsidRPr="00C34251">
        <w:rPr>
          <w:sz w:val="28"/>
          <w:szCs w:val="28"/>
        </w:rPr>
        <w:t>5 (Пять) голосов;</w:t>
      </w:r>
    </w:p>
    <w:p w14:paraId="30ABD31C" w14:textId="77777777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«Против» - 0 голосов;</w:t>
      </w:r>
    </w:p>
    <w:p w14:paraId="4ACE94AA" w14:textId="77777777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«Воздержался» - 0 голосов.</w:t>
      </w:r>
    </w:p>
    <w:p w14:paraId="722A2023" w14:textId="7EE75416" w:rsidR="00121027" w:rsidRPr="00C34251" w:rsidRDefault="00E00D5F">
      <w:pPr>
        <w:spacing w:line="360" w:lineRule="auto"/>
        <w:jc w:val="both"/>
      </w:pPr>
      <w:r w:rsidRPr="00C34251">
        <w:rPr>
          <w:b/>
          <w:sz w:val="28"/>
          <w:szCs w:val="28"/>
        </w:rPr>
        <w:t>Принято решение</w:t>
      </w:r>
      <w:r w:rsidRPr="00C34251">
        <w:rPr>
          <w:sz w:val="28"/>
          <w:szCs w:val="28"/>
        </w:rPr>
        <w:t xml:space="preserve">: план подготовки и проведения </w:t>
      </w:r>
      <w:r w:rsidR="005F5E8E" w:rsidRPr="00C34251">
        <w:rPr>
          <w:sz w:val="28"/>
          <w:szCs w:val="28"/>
        </w:rPr>
        <w:t>внеочередного</w:t>
      </w:r>
      <w:r w:rsidRPr="00C34251">
        <w:rPr>
          <w:sz w:val="28"/>
          <w:szCs w:val="28"/>
        </w:rPr>
        <w:t xml:space="preserve"> общего собрания акционеров АО «СТАРТ» - утвердить.</w:t>
      </w:r>
    </w:p>
    <w:p w14:paraId="551FCB82" w14:textId="77777777" w:rsidR="00121027" w:rsidRPr="00C34251" w:rsidRDefault="00121027">
      <w:pPr>
        <w:spacing w:line="360" w:lineRule="auto"/>
        <w:jc w:val="both"/>
        <w:rPr>
          <w:sz w:val="28"/>
          <w:szCs w:val="28"/>
        </w:rPr>
      </w:pPr>
    </w:p>
    <w:p w14:paraId="3FCF308A" w14:textId="03A995D1" w:rsidR="00121027" w:rsidRPr="00C34251" w:rsidRDefault="061E0B25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ED2490">
        <w:rPr>
          <w:b/>
          <w:bCs/>
          <w:sz w:val="28"/>
          <w:szCs w:val="28"/>
        </w:rPr>
        <w:t>По четвертому вопросу</w:t>
      </w:r>
      <w:r w:rsidRPr="00ED2490">
        <w:rPr>
          <w:sz w:val="28"/>
          <w:szCs w:val="28"/>
        </w:rPr>
        <w:t xml:space="preserve"> повестки дня выступил Председатель Совета директоров А.Г. Спиридонов, предложив определить дату составления списка лиц</w:t>
      </w:r>
      <w:r w:rsidR="006A6C2A" w:rsidRPr="00ED2490">
        <w:rPr>
          <w:sz w:val="28"/>
          <w:szCs w:val="28"/>
        </w:rPr>
        <w:t>,</w:t>
      </w:r>
      <w:r w:rsidRPr="00ED2490">
        <w:rPr>
          <w:sz w:val="28"/>
          <w:szCs w:val="28"/>
        </w:rPr>
        <w:t xml:space="preserve"> имеющих право на участие </w:t>
      </w:r>
      <w:r w:rsidR="005F5E8E" w:rsidRPr="00ED2490">
        <w:rPr>
          <w:sz w:val="28"/>
          <w:szCs w:val="28"/>
        </w:rPr>
        <w:t xml:space="preserve">во внеочередном общем </w:t>
      </w:r>
      <w:r w:rsidRPr="00ED2490">
        <w:rPr>
          <w:sz w:val="28"/>
          <w:szCs w:val="28"/>
        </w:rPr>
        <w:t>собрании – «</w:t>
      </w:r>
      <w:r w:rsidR="003B413B" w:rsidRPr="00ED2490">
        <w:rPr>
          <w:sz w:val="28"/>
          <w:szCs w:val="28"/>
        </w:rPr>
        <w:t>7</w:t>
      </w:r>
      <w:r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Pr="00ED2490">
        <w:rPr>
          <w:sz w:val="28"/>
          <w:szCs w:val="28"/>
        </w:rPr>
        <w:t>202</w:t>
      </w:r>
      <w:r w:rsidR="002559BF" w:rsidRPr="00ED2490">
        <w:rPr>
          <w:sz w:val="28"/>
          <w:szCs w:val="28"/>
        </w:rPr>
        <w:t>1</w:t>
      </w:r>
      <w:r w:rsidRPr="00ED2490">
        <w:rPr>
          <w:sz w:val="28"/>
          <w:szCs w:val="28"/>
        </w:rPr>
        <w:t xml:space="preserve"> года, </w:t>
      </w:r>
      <w:r w:rsidR="007E19E5" w:rsidRPr="00ED2490">
        <w:rPr>
          <w:sz w:val="28"/>
          <w:szCs w:val="28"/>
        </w:rPr>
        <w:t xml:space="preserve">принявшими участие </w:t>
      </w:r>
      <w:r w:rsidR="005F5E8E" w:rsidRPr="00ED2490">
        <w:rPr>
          <w:sz w:val="28"/>
          <w:szCs w:val="28"/>
        </w:rPr>
        <w:t>во внеочередном общем собрании</w:t>
      </w:r>
      <w:r w:rsidR="007E19E5" w:rsidRPr="00ED2490">
        <w:rPr>
          <w:sz w:val="28"/>
          <w:szCs w:val="28"/>
        </w:rPr>
        <w:t xml:space="preserve"> считаются акционеры, заполненные бюллетени которых получены АО «СТАРТ» до даты окончания приема бюллетеней для голосования – по </w:t>
      </w:r>
      <w:r w:rsidR="00B96F7D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30</w:t>
      </w:r>
      <w:r w:rsidR="00B96F7D"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="00B96F7D" w:rsidRPr="00ED2490">
        <w:rPr>
          <w:sz w:val="28"/>
          <w:szCs w:val="28"/>
        </w:rPr>
        <w:t xml:space="preserve">2021 года </w:t>
      </w:r>
      <w:r w:rsidR="007E19E5" w:rsidRPr="00ED2490">
        <w:rPr>
          <w:sz w:val="28"/>
          <w:szCs w:val="28"/>
        </w:rPr>
        <w:t>включительно.</w:t>
      </w:r>
    </w:p>
    <w:p w14:paraId="6A685CCB" w14:textId="77777777" w:rsidR="00B96F7D" w:rsidRPr="00C34251" w:rsidRDefault="00B96F7D">
      <w:pPr>
        <w:pStyle w:val="ae"/>
        <w:tabs>
          <w:tab w:val="left" w:pos="0"/>
        </w:tabs>
        <w:spacing w:line="360" w:lineRule="auto"/>
        <w:ind w:left="0"/>
        <w:jc w:val="both"/>
      </w:pPr>
    </w:p>
    <w:p w14:paraId="0A85F0B5" w14:textId="29D5CE4A" w:rsidR="00121027" w:rsidRPr="00C34251" w:rsidRDefault="061E0B25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bCs/>
          <w:sz w:val="28"/>
          <w:szCs w:val="28"/>
        </w:rPr>
        <w:lastRenderedPageBreak/>
        <w:t>Вопрос № 4</w:t>
      </w:r>
      <w:r w:rsidR="00AB2C34" w:rsidRPr="00C34251">
        <w:rPr>
          <w:bCs/>
          <w:sz w:val="28"/>
          <w:szCs w:val="28"/>
        </w:rPr>
        <w:t>,</w:t>
      </w:r>
      <w:r w:rsidRPr="00C34251">
        <w:rPr>
          <w:sz w:val="28"/>
          <w:szCs w:val="28"/>
        </w:rPr>
        <w:t xml:space="preserve"> поставленный на голосование: дата составления списка лиц</w:t>
      </w:r>
      <w:r w:rsidR="005F5E8E" w:rsidRPr="00C34251">
        <w:rPr>
          <w:sz w:val="28"/>
          <w:szCs w:val="28"/>
        </w:rPr>
        <w:t>,</w:t>
      </w:r>
      <w:r w:rsidRPr="00C34251">
        <w:rPr>
          <w:sz w:val="28"/>
          <w:szCs w:val="28"/>
        </w:rPr>
        <w:t xml:space="preserve"> име</w:t>
      </w:r>
      <w:r w:rsidRPr="00ED2490">
        <w:rPr>
          <w:sz w:val="28"/>
          <w:szCs w:val="28"/>
        </w:rPr>
        <w:t xml:space="preserve">ющих право на участие </w:t>
      </w:r>
      <w:r w:rsidR="005F5E8E" w:rsidRPr="00ED2490">
        <w:rPr>
          <w:sz w:val="28"/>
          <w:szCs w:val="28"/>
        </w:rPr>
        <w:t xml:space="preserve">во внеочередном общем собрании </w:t>
      </w:r>
      <w:r w:rsidRPr="00ED2490">
        <w:rPr>
          <w:sz w:val="28"/>
          <w:szCs w:val="28"/>
        </w:rPr>
        <w:t xml:space="preserve">– </w:t>
      </w:r>
      <w:r w:rsidR="00B96F7D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7</w:t>
      </w:r>
      <w:r w:rsidR="00B96F7D"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="00B96F7D" w:rsidRPr="00ED2490">
        <w:rPr>
          <w:sz w:val="28"/>
          <w:szCs w:val="28"/>
        </w:rPr>
        <w:t>2021 года,</w:t>
      </w:r>
      <w:r w:rsidRPr="00ED2490">
        <w:rPr>
          <w:sz w:val="28"/>
          <w:szCs w:val="28"/>
        </w:rPr>
        <w:t xml:space="preserve"> </w:t>
      </w:r>
      <w:r w:rsidR="005F5E8E" w:rsidRPr="00ED2490">
        <w:rPr>
          <w:sz w:val="28"/>
          <w:szCs w:val="28"/>
        </w:rPr>
        <w:t xml:space="preserve">принявшими участие во внеочередном общем собрании </w:t>
      </w:r>
      <w:r w:rsidR="003C2DC7" w:rsidRPr="00ED2490">
        <w:rPr>
          <w:sz w:val="28"/>
          <w:szCs w:val="28"/>
        </w:rPr>
        <w:t xml:space="preserve">считаются акционеры, заполненные бюллетени которых получены АО «СТАРТ» до даты окончания приема бюллетеней для голосования – по </w:t>
      </w:r>
      <w:r w:rsidR="00B96F7D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30</w:t>
      </w:r>
      <w:r w:rsidR="00B96F7D"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="00B96F7D" w:rsidRPr="00ED2490">
        <w:rPr>
          <w:sz w:val="28"/>
          <w:szCs w:val="28"/>
        </w:rPr>
        <w:t xml:space="preserve">2021 года </w:t>
      </w:r>
      <w:r w:rsidR="003C2DC7" w:rsidRPr="00ED2490">
        <w:rPr>
          <w:sz w:val="28"/>
          <w:szCs w:val="28"/>
        </w:rPr>
        <w:t>вклю</w:t>
      </w:r>
      <w:r w:rsidR="003C2DC7" w:rsidRPr="00C34251">
        <w:rPr>
          <w:sz w:val="28"/>
          <w:szCs w:val="28"/>
        </w:rPr>
        <w:t>чительно.</w:t>
      </w:r>
    </w:p>
    <w:p w14:paraId="4F7009AC" w14:textId="77777777" w:rsidR="00121027" w:rsidRPr="00C34251" w:rsidRDefault="00E00D5F">
      <w:pPr>
        <w:spacing w:line="360" w:lineRule="auto"/>
        <w:jc w:val="both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Итоги голосования:</w:t>
      </w:r>
    </w:p>
    <w:p w14:paraId="182FF4FC" w14:textId="77777777" w:rsidR="00121027" w:rsidRPr="00C34251" w:rsidRDefault="00E00D5F">
      <w:pPr>
        <w:spacing w:line="360" w:lineRule="auto"/>
        <w:jc w:val="both"/>
      </w:pPr>
      <w:r w:rsidRPr="00C34251">
        <w:rPr>
          <w:sz w:val="28"/>
          <w:szCs w:val="28"/>
        </w:rPr>
        <w:t>«За» - 5 (Пять) голосов;</w:t>
      </w:r>
    </w:p>
    <w:p w14:paraId="02D637CD" w14:textId="77777777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«Против» - 0 голосов;</w:t>
      </w:r>
    </w:p>
    <w:p w14:paraId="6F275530" w14:textId="77777777" w:rsidR="00121027" w:rsidRPr="00C34251" w:rsidRDefault="00E00D5F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«Воздержался» - 0 голосов.</w:t>
      </w:r>
    </w:p>
    <w:p w14:paraId="52FC089A" w14:textId="2FBBD1E9" w:rsidR="00121027" w:rsidRPr="00C34251" w:rsidRDefault="061E0B25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bCs/>
          <w:sz w:val="28"/>
          <w:szCs w:val="28"/>
        </w:rPr>
        <w:t>Принято решение:</w:t>
      </w:r>
      <w:r w:rsidR="003C4845" w:rsidRPr="00C34251">
        <w:rPr>
          <w:sz w:val="28"/>
          <w:szCs w:val="28"/>
        </w:rPr>
        <w:t xml:space="preserve"> дата </w:t>
      </w:r>
      <w:r w:rsidRPr="00C34251">
        <w:rPr>
          <w:sz w:val="28"/>
          <w:szCs w:val="28"/>
        </w:rPr>
        <w:t>составления списка лиц</w:t>
      </w:r>
      <w:r w:rsidR="006A6C2A" w:rsidRPr="00C34251">
        <w:rPr>
          <w:sz w:val="28"/>
          <w:szCs w:val="28"/>
        </w:rPr>
        <w:t>,</w:t>
      </w:r>
      <w:r w:rsidRPr="00C34251">
        <w:rPr>
          <w:sz w:val="28"/>
          <w:szCs w:val="28"/>
        </w:rPr>
        <w:t xml:space="preserve"> имеющих право на участие в </w:t>
      </w:r>
      <w:r w:rsidRPr="00ED2490">
        <w:rPr>
          <w:sz w:val="28"/>
          <w:szCs w:val="28"/>
        </w:rPr>
        <w:t xml:space="preserve">собрании - </w:t>
      </w:r>
      <w:r w:rsidR="00B96F7D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7</w:t>
      </w:r>
      <w:r w:rsidR="00B96F7D"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="00B96F7D" w:rsidRPr="00ED2490">
        <w:rPr>
          <w:sz w:val="28"/>
          <w:szCs w:val="28"/>
        </w:rPr>
        <w:t>2021 года,</w:t>
      </w:r>
      <w:r w:rsidRPr="00ED2490">
        <w:rPr>
          <w:sz w:val="28"/>
          <w:szCs w:val="28"/>
        </w:rPr>
        <w:t xml:space="preserve"> </w:t>
      </w:r>
      <w:r w:rsidR="003C2DC7" w:rsidRPr="00ED2490">
        <w:rPr>
          <w:sz w:val="28"/>
          <w:szCs w:val="28"/>
        </w:rPr>
        <w:t xml:space="preserve">принявшими участие </w:t>
      </w:r>
      <w:r w:rsidR="003C4845" w:rsidRPr="00ED2490">
        <w:rPr>
          <w:sz w:val="28"/>
          <w:szCs w:val="28"/>
        </w:rPr>
        <w:t>во внеочередном общем собрании</w:t>
      </w:r>
      <w:r w:rsidR="003C2DC7" w:rsidRPr="00ED2490">
        <w:rPr>
          <w:sz w:val="28"/>
          <w:szCs w:val="28"/>
        </w:rPr>
        <w:t xml:space="preserve"> считаются акционеры, заполненные бюллетени которых получены АО «СТАРТ» до даты окончания приема бюллетеней для голосования – по </w:t>
      </w:r>
      <w:r w:rsidR="00B96F7D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30</w:t>
      </w:r>
      <w:r w:rsidR="00B96F7D" w:rsidRPr="00ED2490">
        <w:rPr>
          <w:sz w:val="28"/>
          <w:szCs w:val="28"/>
        </w:rPr>
        <w:t>»</w:t>
      </w:r>
      <w:r w:rsidR="00ED2490" w:rsidRPr="00ED2490">
        <w:rPr>
          <w:sz w:val="28"/>
          <w:szCs w:val="28"/>
        </w:rPr>
        <w:t xml:space="preserve"> </w:t>
      </w:r>
      <w:r w:rsidR="003B413B" w:rsidRPr="00ED2490">
        <w:rPr>
          <w:sz w:val="28"/>
          <w:szCs w:val="28"/>
        </w:rPr>
        <w:t xml:space="preserve">ноября </w:t>
      </w:r>
      <w:r w:rsidR="00B96F7D" w:rsidRPr="00ED2490">
        <w:rPr>
          <w:sz w:val="28"/>
          <w:szCs w:val="28"/>
        </w:rPr>
        <w:t xml:space="preserve">2021 года </w:t>
      </w:r>
      <w:r w:rsidR="003C2DC7" w:rsidRPr="00ED2490">
        <w:rPr>
          <w:sz w:val="28"/>
          <w:szCs w:val="28"/>
        </w:rPr>
        <w:t>включительно.</w:t>
      </w:r>
    </w:p>
    <w:p w14:paraId="29E2D796" w14:textId="77777777" w:rsidR="00121027" w:rsidRPr="00C34251" w:rsidRDefault="00121027">
      <w:pPr>
        <w:spacing w:line="360" w:lineRule="auto"/>
        <w:jc w:val="both"/>
        <w:rPr>
          <w:sz w:val="28"/>
          <w:szCs w:val="28"/>
        </w:rPr>
      </w:pPr>
    </w:p>
    <w:p w14:paraId="7E754E96" w14:textId="472C5788" w:rsidR="00121027" w:rsidRPr="00C34251" w:rsidRDefault="00E00D5F">
      <w:pPr>
        <w:spacing w:line="360" w:lineRule="auto"/>
        <w:jc w:val="both"/>
      </w:pPr>
      <w:r w:rsidRPr="00C34251">
        <w:rPr>
          <w:b/>
          <w:sz w:val="28"/>
          <w:szCs w:val="28"/>
        </w:rPr>
        <w:t>По пятому вопросу</w:t>
      </w:r>
      <w:r w:rsidRPr="00C34251">
        <w:rPr>
          <w:sz w:val="28"/>
          <w:szCs w:val="28"/>
        </w:rPr>
        <w:t xml:space="preserve"> повестки дня </w:t>
      </w:r>
      <w:r w:rsidR="00194C27" w:rsidRPr="00C34251">
        <w:rPr>
          <w:sz w:val="28"/>
          <w:szCs w:val="28"/>
        </w:rPr>
        <w:t xml:space="preserve">повестки дня выступил Председатель Совета директоров А.Г. Спиридонов, предложив </w:t>
      </w:r>
      <w:r w:rsidR="00366BAE" w:rsidRPr="00C34251">
        <w:rPr>
          <w:sz w:val="28"/>
          <w:szCs w:val="28"/>
        </w:rPr>
        <w:t>утвердить форму и текст бюллетен</w:t>
      </w:r>
      <w:r w:rsidR="003C4845" w:rsidRPr="00C34251">
        <w:rPr>
          <w:sz w:val="28"/>
          <w:szCs w:val="28"/>
        </w:rPr>
        <w:t>я</w:t>
      </w:r>
      <w:r w:rsidR="00366BAE" w:rsidRPr="00C34251">
        <w:rPr>
          <w:sz w:val="28"/>
          <w:szCs w:val="28"/>
        </w:rPr>
        <w:t xml:space="preserve"> для голосования (Приложение № 1 к настоящему протоколу) и </w:t>
      </w:r>
      <w:r w:rsidRPr="00C34251">
        <w:rPr>
          <w:sz w:val="28"/>
          <w:szCs w:val="28"/>
        </w:rPr>
        <w:t>поручить секре</w:t>
      </w:r>
      <w:r w:rsidRPr="00ED2490">
        <w:rPr>
          <w:sz w:val="28"/>
          <w:szCs w:val="28"/>
        </w:rPr>
        <w:t>тарю Совета директоров Бадрутдиновой Д.Ф. изготовить бюллетени для голо</w:t>
      </w:r>
      <w:r w:rsidRPr="00C34251">
        <w:rPr>
          <w:sz w:val="28"/>
          <w:szCs w:val="28"/>
        </w:rPr>
        <w:t>сования по образц</w:t>
      </w:r>
      <w:r w:rsidR="003C4845" w:rsidRPr="00C34251">
        <w:rPr>
          <w:sz w:val="28"/>
          <w:szCs w:val="28"/>
        </w:rPr>
        <w:t>у</w:t>
      </w:r>
      <w:r w:rsidRPr="00C34251">
        <w:rPr>
          <w:sz w:val="28"/>
          <w:szCs w:val="28"/>
        </w:rPr>
        <w:t>, ут</w:t>
      </w:r>
      <w:r w:rsidR="00366BAE" w:rsidRPr="00C34251">
        <w:rPr>
          <w:sz w:val="28"/>
          <w:szCs w:val="28"/>
        </w:rPr>
        <w:t>вержденн</w:t>
      </w:r>
      <w:r w:rsidR="003C4845" w:rsidRPr="00C34251">
        <w:rPr>
          <w:sz w:val="28"/>
          <w:szCs w:val="28"/>
        </w:rPr>
        <w:t>о</w:t>
      </w:r>
      <w:r w:rsidR="00366BAE" w:rsidRPr="00C34251">
        <w:rPr>
          <w:sz w:val="28"/>
          <w:szCs w:val="28"/>
        </w:rPr>
        <w:t>м</w:t>
      </w:r>
      <w:r w:rsidR="003C4845" w:rsidRPr="00C34251">
        <w:rPr>
          <w:sz w:val="28"/>
          <w:szCs w:val="28"/>
        </w:rPr>
        <w:t>у</w:t>
      </w:r>
      <w:r w:rsidR="00366BAE" w:rsidRPr="00C34251">
        <w:rPr>
          <w:sz w:val="28"/>
          <w:szCs w:val="28"/>
        </w:rPr>
        <w:t xml:space="preserve"> Советом директоров (</w:t>
      </w:r>
      <w:r w:rsidRPr="00C34251">
        <w:rPr>
          <w:sz w:val="28"/>
          <w:szCs w:val="28"/>
        </w:rPr>
        <w:t>Приложение № 1</w:t>
      </w:r>
      <w:r w:rsidR="00194C27" w:rsidRPr="00C34251">
        <w:rPr>
          <w:sz w:val="28"/>
          <w:szCs w:val="28"/>
        </w:rPr>
        <w:t xml:space="preserve"> к настоящему протоколу</w:t>
      </w:r>
      <w:r w:rsidR="00366BAE" w:rsidRPr="00C34251">
        <w:rPr>
          <w:sz w:val="28"/>
          <w:szCs w:val="28"/>
        </w:rPr>
        <w:t>)</w:t>
      </w:r>
      <w:r w:rsidRPr="00C34251">
        <w:rPr>
          <w:sz w:val="28"/>
          <w:szCs w:val="28"/>
        </w:rPr>
        <w:t>.</w:t>
      </w:r>
    </w:p>
    <w:p w14:paraId="4E72F577" w14:textId="6AD32AA4" w:rsidR="00AB2C34" w:rsidRPr="00C34251" w:rsidRDefault="00AB2C34" w:rsidP="00AB2C34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bCs/>
          <w:sz w:val="28"/>
          <w:szCs w:val="28"/>
        </w:rPr>
        <w:t>Вопрос № 5</w:t>
      </w:r>
      <w:r w:rsidRPr="00C34251">
        <w:rPr>
          <w:bCs/>
          <w:sz w:val="28"/>
          <w:szCs w:val="28"/>
        </w:rPr>
        <w:t>,</w:t>
      </w:r>
      <w:r w:rsidRPr="00C34251">
        <w:rPr>
          <w:sz w:val="28"/>
          <w:szCs w:val="28"/>
        </w:rPr>
        <w:t xml:space="preserve"> поставленный на голосование: </w:t>
      </w:r>
      <w:r w:rsidR="00366BAE" w:rsidRPr="00C34251">
        <w:rPr>
          <w:sz w:val="28"/>
          <w:szCs w:val="28"/>
        </w:rPr>
        <w:t>утвердить форму и текст бюллетен</w:t>
      </w:r>
      <w:r w:rsidR="003C4845" w:rsidRPr="00C34251">
        <w:rPr>
          <w:sz w:val="28"/>
          <w:szCs w:val="28"/>
        </w:rPr>
        <w:t>я</w:t>
      </w:r>
      <w:r w:rsidR="00366BAE" w:rsidRPr="00C34251">
        <w:rPr>
          <w:sz w:val="28"/>
          <w:szCs w:val="28"/>
        </w:rPr>
        <w:t xml:space="preserve"> для голосования (Приложение № 1 к настоящему протоколу) и поручить </w:t>
      </w:r>
      <w:r w:rsidR="00366BAE" w:rsidRPr="00ED2490">
        <w:rPr>
          <w:sz w:val="28"/>
          <w:szCs w:val="28"/>
        </w:rPr>
        <w:t>секретарю Совета директоров Бадрутдиновой Д.Ф. изготовить бюлл</w:t>
      </w:r>
      <w:r w:rsidR="00F27681" w:rsidRPr="00ED2490">
        <w:rPr>
          <w:sz w:val="28"/>
          <w:szCs w:val="28"/>
        </w:rPr>
        <w:t>етени для</w:t>
      </w:r>
      <w:r w:rsidR="00F27681" w:rsidRPr="00C34251">
        <w:rPr>
          <w:sz w:val="28"/>
          <w:szCs w:val="28"/>
        </w:rPr>
        <w:t xml:space="preserve"> голосования по образц</w:t>
      </w:r>
      <w:r w:rsidR="003C4845" w:rsidRPr="00C34251">
        <w:rPr>
          <w:sz w:val="28"/>
          <w:szCs w:val="28"/>
        </w:rPr>
        <w:t>у</w:t>
      </w:r>
      <w:r w:rsidR="00F27681" w:rsidRPr="00C34251">
        <w:rPr>
          <w:sz w:val="28"/>
          <w:szCs w:val="28"/>
        </w:rPr>
        <w:t>, утвержденн</w:t>
      </w:r>
      <w:r w:rsidR="003C4845" w:rsidRPr="00C34251">
        <w:rPr>
          <w:sz w:val="28"/>
          <w:szCs w:val="28"/>
        </w:rPr>
        <w:t>о</w:t>
      </w:r>
      <w:r w:rsidR="00366BAE" w:rsidRPr="00C34251">
        <w:rPr>
          <w:sz w:val="28"/>
          <w:szCs w:val="28"/>
        </w:rPr>
        <w:t>м</w:t>
      </w:r>
      <w:r w:rsidR="003C4845" w:rsidRPr="00C34251">
        <w:rPr>
          <w:sz w:val="28"/>
          <w:szCs w:val="28"/>
        </w:rPr>
        <w:t>у</w:t>
      </w:r>
      <w:r w:rsidR="00366BAE" w:rsidRPr="00C34251">
        <w:rPr>
          <w:sz w:val="28"/>
          <w:szCs w:val="28"/>
        </w:rPr>
        <w:t xml:space="preserve"> Советом директоров (Приложение № 1 к настоящему протоколу)</w:t>
      </w:r>
      <w:r w:rsidRPr="00C34251">
        <w:rPr>
          <w:sz w:val="28"/>
          <w:szCs w:val="28"/>
        </w:rPr>
        <w:t>.</w:t>
      </w:r>
    </w:p>
    <w:p w14:paraId="2B3FC799" w14:textId="77777777" w:rsidR="00AB2C34" w:rsidRPr="00C34251" w:rsidRDefault="00AB2C34" w:rsidP="00AB2C34">
      <w:pPr>
        <w:spacing w:line="360" w:lineRule="auto"/>
        <w:jc w:val="both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Итоги голосования:</w:t>
      </w:r>
    </w:p>
    <w:p w14:paraId="48D90B9A" w14:textId="77777777" w:rsidR="00AB2C34" w:rsidRPr="00C34251" w:rsidRDefault="00AB2C34" w:rsidP="00AB2C34">
      <w:pPr>
        <w:spacing w:line="360" w:lineRule="auto"/>
        <w:jc w:val="both"/>
      </w:pPr>
      <w:r w:rsidRPr="00C34251">
        <w:rPr>
          <w:sz w:val="28"/>
          <w:szCs w:val="28"/>
        </w:rPr>
        <w:t>«За» - 5 (Пять) голосов;</w:t>
      </w:r>
    </w:p>
    <w:p w14:paraId="499EF6AD" w14:textId="77777777" w:rsidR="00AB2C34" w:rsidRPr="00C34251" w:rsidRDefault="00AB2C34" w:rsidP="00AB2C34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«Против» - 0 голосов;</w:t>
      </w:r>
    </w:p>
    <w:p w14:paraId="726A1B9E" w14:textId="77777777" w:rsidR="00AB2C34" w:rsidRPr="00C34251" w:rsidRDefault="00AB2C34" w:rsidP="00AB2C34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«Воздержался» - 0 голосов.</w:t>
      </w:r>
    </w:p>
    <w:p w14:paraId="6BB27541" w14:textId="3C60E2D2" w:rsidR="00194C27" w:rsidRPr="00C34251" w:rsidRDefault="00AB2C34" w:rsidP="00194C27">
      <w:pPr>
        <w:spacing w:line="360" w:lineRule="auto"/>
        <w:jc w:val="both"/>
      </w:pPr>
      <w:r w:rsidRPr="00C34251">
        <w:rPr>
          <w:b/>
          <w:bCs/>
          <w:sz w:val="28"/>
          <w:szCs w:val="28"/>
        </w:rPr>
        <w:lastRenderedPageBreak/>
        <w:t>Принято решение:</w:t>
      </w:r>
      <w:r w:rsidR="00194C27" w:rsidRPr="00C34251">
        <w:rPr>
          <w:b/>
          <w:bCs/>
          <w:sz w:val="28"/>
          <w:szCs w:val="28"/>
        </w:rPr>
        <w:t xml:space="preserve"> </w:t>
      </w:r>
      <w:r w:rsidR="00366BAE" w:rsidRPr="00C34251">
        <w:rPr>
          <w:sz w:val="28"/>
          <w:szCs w:val="28"/>
        </w:rPr>
        <w:t>утвердить форму и текст бюллетен</w:t>
      </w:r>
      <w:r w:rsidR="003C4845" w:rsidRPr="00C34251">
        <w:rPr>
          <w:sz w:val="28"/>
          <w:szCs w:val="28"/>
        </w:rPr>
        <w:t>я</w:t>
      </w:r>
      <w:r w:rsidR="00366BAE" w:rsidRPr="00C34251">
        <w:rPr>
          <w:sz w:val="28"/>
          <w:szCs w:val="28"/>
        </w:rPr>
        <w:t xml:space="preserve"> для голосования (Приложение № 1 к настоящему протоколу) и поручить секретарю Совета директоров Бадрутдиновой Д.Ф. изготовить бюллетени для голосования по образц</w:t>
      </w:r>
      <w:r w:rsidR="003C4845" w:rsidRPr="00C34251">
        <w:rPr>
          <w:sz w:val="28"/>
          <w:szCs w:val="28"/>
        </w:rPr>
        <w:t>у</w:t>
      </w:r>
      <w:r w:rsidR="00366BAE" w:rsidRPr="00C34251">
        <w:rPr>
          <w:sz w:val="28"/>
          <w:szCs w:val="28"/>
        </w:rPr>
        <w:t>, утвержденн</w:t>
      </w:r>
      <w:r w:rsidR="003C4845" w:rsidRPr="00C34251">
        <w:rPr>
          <w:sz w:val="28"/>
          <w:szCs w:val="28"/>
        </w:rPr>
        <w:t>о</w:t>
      </w:r>
      <w:r w:rsidR="00366BAE" w:rsidRPr="00C34251">
        <w:rPr>
          <w:sz w:val="28"/>
          <w:szCs w:val="28"/>
        </w:rPr>
        <w:t>м</w:t>
      </w:r>
      <w:r w:rsidR="003C4845" w:rsidRPr="00C34251">
        <w:rPr>
          <w:sz w:val="28"/>
          <w:szCs w:val="28"/>
        </w:rPr>
        <w:t>у</w:t>
      </w:r>
      <w:r w:rsidR="00366BAE" w:rsidRPr="00C34251">
        <w:rPr>
          <w:sz w:val="28"/>
          <w:szCs w:val="28"/>
        </w:rPr>
        <w:t xml:space="preserve"> Советом директоров (Приложение № 1 к настоящему протоколу)</w:t>
      </w:r>
      <w:r w:rsidR="00194C27" w:rsidRPr="00C34251">
        <w:rPr>
          <w:sz w:val="28"/>
          <w:szCs w:val="28"/>
        </w:rPr>
        <w:t>.</w:t>
      </w:r>
    </w:p>
    <w:p w14:paraId="38493E5E" w14:textId="77777777" w:rsidR="00121027" w:rsidRPr="00C34251" w:rsidRDefault="00121027">
      <w:pPr>
        <w:spacing w:line="360" w:lineRule="auto"/>
        <w:jc w:val="both"/>
        <w:rPr>
          <w:sz w:val="28"/>
          <w:szCs w:val="28"/>
        </w:rPr>
      </w:pPr>
    </w:p>
    <w:p w14:paraId="7802907F" w14:textId="6540097C" w:rsidR="00366BAE" w:rsidRPr="00C34251" w:rsidRDefault="008453A0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bCs/>
          <w:sz w:val="28"/>
          <w:szCs w:val="28"/>
        </w:rPr>
        <w:t xml:space="preserve">По </w:t>
      </w:r>
      <w:r w:rsidR="00B96F7D" w:rsidRPr="00C34251">
        <w:rPr>
          <w:b/>
          <w:bCs/>
          <w:sz w:val="28"/>
          <w:szCs w:val="28"/>
        </w:rPr>
        <w:t>шестому в</w:t>
      </w:r>
      <w:r w:rsidRPr="00C34251">
        <w:rPr>
          <w:b/>
          <w:bCs/>
          <w:sz w:val="28"/>
          <w:szCs w:val="28"/>
        </w:rPr>
        <w:t>опросу</w:t>
      </w:r>
      <w:r w:rsidRPr="00C34251">
        <w:rPr>
          <w:rStyle w:val="apple-converted-space"/>
          <w:sz w:val="28"/>
          <w:szCs w:val="28"/>
        </w:rPr>
        <w:t> </w:t>
      </w:r>
      <w:r w:rsidRPr="00C34251">
        <w:rPr>
          <w:sz w:val="28"/>
          <w:szCs w:val="28"/>
        </w:rPr>
        <w:t xml:space="preserve">повестки дня выступил Председатель Совета директоров А.Г. Спиридонов, предложив </w:t>
      </w:r>
      <w:r w:rsidR="000E5C66" w:rsidRPr="00C34251">
        <w:rPr>
          <w:sz w:val="28"/>
          <w:szCs w:val="28"/>
        </w:rPr>
        <w:t>определить нижеследующий порядок сообщения акционерам о проведении внеочередного общего собрания АО «СТАРТ» и перечень информации (материалов), представляемых акционерам при подготовке к проведению внеочередного общего собрания АО «СТАРТ»</w:t>
      </w:r>
      <w:r w:rsidRPr="00C34251">
        <w:rPr>
          <w:sz w:val="28"/>
          <w:szCs w:val="28"/>
        </w:rPr>
        <w:t>.</w:t>
      </w:r>
    </w:p>
    <w:p w14:paraId="41400067" w14:textId="77777777" w:rsidR="000E5C66" w:rsidRPr="00C34251" w:rsidRDefault="000E5C66">
      <w:pPr>
        <w:spacing w:line="360" w:lineRule="auto"/>
        <w:jc w:val="both"/>
        <w:rPr>
          <w:sz w:val="28"/>
          <w:szCs w:val="28"/>
        </w:rPr>
      </w:pPr>
    </w:p>
    <w:p w14:paraId="156E465C" w14:textId="07396FF5" w:rsidR="00366BAE" w:rsidRPr="00C34251" w:rsidRDefault="00366BAE" w:rsidP="00366BAE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bCs/>
          <w:sz w:val="28"/>
          <w:szCs w:val="28"/>
        </w:rPr>
        <w:t xml:space="preserve">Вопрос № </w:t>
      </w:r>
      <w:r w:rsidR="00B96F7D" w:rsidRPr="00C34251">
        <w:rPr>
          <w:b/>
          <w:bCs/>
          <w:sz w:val="28"/>
          <w:szCs w:val="28"/>
        </w:rPr>
        <w:t>6</w:t>
      </w:r>
      <w:r w:rsidRPr="00C34251">
        <w:rPr>
          <w:bCs/>
          <w:sz w:val="28"/>
          <w:szCs w:val="28"/>
        </w:rPr>
        <w:t>,</w:t>
      </w:r>
      <w:r w:rsidRPr="00C34251">
        <w:rPr>
          <w:sz w:val="28"/>
          <w:szCs w:val="28"/>
        </w:rPr>
        <w:t xml:space="preserve"> поставленный на голосование: </w:t>
      </w:r>
      <w:r w:rsidR="000E5C66" w:rsidRPr="00C34251">
        <w:rPr>
          <w:sz w:val="28"/>
          <w:szCs w:val="28"/>
        </w:rPr>
        <w:t>определить следующий порядок сообщения акционерам о проведении внеочередного общего собрания АО «СТАРТ» и перечень информации (материалов), представляемых акционерам при подготовке к проведению внеочередного общего собрания АО «СТАРТ»:</w:t>
      </w:r>
    </w:p>
    <w:p w14:paraId="4F46D1CB" w14:textId="4F65BC62" w:rsidR="001D3A75" w:rsidRDefault="00366BAE" w:rsidP="00366BAE">
      <w:pPr>
        <w:spacing w:line="360" w:lineRule="auto"/>
        <w:jc w:val="both"/>
        <w:rPr>
          <w:sz w:val="28"/>
          <w:szCs w:val="28"/>
        </w:rPr>
      </w:pPr>
      <w:r w:rsidRPr="00ED2490">
        <w:rPr>
          <w:sz w:val="28"/>
          <w:szCs w:val="28"/>
        </w:rPr>
        <w:t xml:space="preserve">- </w:t>
      </w:r>
      <w:r w:rsidR="008D0189" w:rsidRPr="00ED2490">
        <w:rPr>
          <w:sz w:val="28"/>
          <w:szCs w:val="28"/>
        </w:rPr>
        <w:t>Поручить секретарю Совета директоров Бадрутдиновой Д.Ф. подготовить со</w:t>
      </w:r>
      <w:r w:rsidR="008D0189" w:rsidRPr="00FF3ABB">
        <w:rPr>
          <w:sz w:val="28"/>
          <w:szCs w:val="28"/>
        </w:rPr>
        <w:t xml:space="preserve">общение </w:t>
      </w:r>
      <w:r w:rsidR="008D0189">
        <w:rPr>
          <w:sz w:val="28"/>
          <w:szCs w:val="28"/>
        </w:rPr>
        <w:t xml:space="preserve">(уведомление) </w:t>
      </w:r>
      <w:r w:rsidR="008D0189" w:rsidRPr="00FF3ABB">
        <w:rPr>
          <w:sz w:val="28"/>
          <w:szCs w:val="28"/>
        </w:rPr>
        <w:t xml:space="preserve">о проведении </w:t>
      </w:r>
      <w:r w:rsidR="008D0189">
        <w:rPr>
          <w:sz w:val="28"/>
          <w:szCs w:val="28"/>
        </w:rPr>
        <w:t xml:space="preserve">внеочередного </w:t>
      </w:r>
      <w:r w:rsidR="008D0189" w:rsidRPr="00FF3ABB">
        <w:rPr>
          <w:sz w:val="28"/>
          <w:szCs w:val="28"/>
        </w:rPr>
        <w:t>общего собрания акционеров Общества</w:t>
      </w:r>
      <w:r w:rsidR="008D0189">
        <w:rPr>
          <w:sz w:val="28"/>
          <w:szCs w:val="28"/>
        </w:rPr>
        <w:t xml:space="preserve"> и р</w:t>
      </w:r>
      <w:r w:rsidR="001D3A75">
        <w:rPr>
          <w:sz w:val="28"/>
          <w:szCs w:val="28"/>
        </w:rPr>
        <w:t xml:space="preserve">азместить </w:t>
      </w:r>
      <w:r w:rsidR="008D0189">
        <w:rPr>
          <w:sz w:val="28"/>
          <w:szCs w:val="28"/>
        </w:rPr>
        <w:t xml:space="preserve">его </w:t>
      </w:r>
      <w:r w:rsidR="001D3A75" w:rsidRPr="008C721D">
        <w:rPr>
          <w:sz w:val="28"/>
          <w:szCs w:val="28"/>
        </w:rPr>
        <w:t xml:space="preserve">на официальном сайте Общества в сети «Интернет»: </w:t>
      </w:r>
      <w:hyperlink r:id="rId7" w:history="1">
        <w:r w:rsidR="001D3A75" w:rsidRPr="008C721D">
          <w:rPr>
            <w:sz w:val="28"/>
            <w:szCs w:val="28"/>
          </w:rPr>
          <w:t>стартоао.рф</w:t>
        </w:r>
      </w:hyperlink>
      <w:r w:rsidR="001D3A75" w:rsidRPr="008C721D">
        <w:rPr>
          <w:sz w:val="28"/>
          <w:szCs w:val="28"/>
        </w:rPr>
        <w:t xml:space="preserve"> и на сайте раскрытия информации https:disclosure.skrin.ru</w:t>
      </w:r>
      <w:r w:rsidR="001D3A75">
        <w:rPr>
          <w:sz w:val="28"/>
          <w:szCs w:val="28"/>
        </w:rPr>
        <w:t>;</w:t>
      </w:r>
    </w:p>
    <w:p w14:paraId="428DF264" w14:textId="0E28D7C4" w:rsidR="00366BAE" w:rsidRPr="00C34251" w:rsidRDefault="001D3A75" w:rsidP="00366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66BAE" w:rsidRPr="00C34251">
        <w:rPr>
          <w:sz w:val="28"/>
          <w:szCs w:val="28"/>
        </w:rPr>
        <w:t>ручить бюллетен</w:t>
      </w:r>
      <w:r w:rsidR="003C4845" w:rsidRPr="00C34251">
        <w:rPr>
          <w:sz w:val="28"/>
          <w:szCs w:val="28"/>
        </w:rPr>
        <w:t>ь</w:t>
      </w:r>
      <w:r w:rsidR="00366BAE" w:rsidRPr="00C34251">
        <w:rPr>
          <w:sz w:val="28"/>
          <w:szCs w:val="28"/>
        </w:rPr>
        <w:t xml:space="preserve"> под подпись или направить </w:t>
      </w:r>
      <w:r>
        <w:rPr>
          <w:sz w:val="28"/>
          <w:szCs w:val="28"/>
        </w:rPr>
        <w:t xml:space="preserve">его </w:t>
      </w:r>
      <w:r w:rsidR="00366BAE" w:rsidRPr="00C34251">
        <w:rPr>
          <w:sz w:val="28"/>
          <w:szCs w:val="28"/>
        </w:rPr>
        <w:t>заказным письмом</w:t>
      </w:r>
      <w:r w:rsidR="00586BCB" w:rsidRPr="00C34251">
        <w:rPr>
          <w:sz w:val="28"/>
          <w:szCs w:val="28"/>
        </w:rPr>
        <w:t xml:space="preserve"> лицам, имеющим право на участие во внеочередном общем собрании акционеров АО «СТАРТ»</w:t>
      </w:r>
      <w:r w:rsidR="00366BAE" w:rsidRPr="00C34251">
        <w:rPr>
          <w:sz w:val="28"/>
          <w:szCs w:val="28"/>
        </w:rPr>
        <w:t>;</w:t>
      </w:r>
    </w:p>
    <w:p w14:paraId="0647BF60" w14:textId="45DB16B0" w:rsidR="00366BAE" w:rsidRPr="001F3B27" w:rsidRDefault="00366BAE" w:rsidP="00366BAE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- Предоставить лицам, имеющим право на участие в</w:t>
      </w:r>
      <w:r w:rsidR="00586BCB" w:rsidRPr="00C34251">
        <w:rPr>
          <w:sz w:val="28"/>
          <w:szCs w:val="28"/>
        </w:rPr>
        <w:t>о внеочередном общем</w:t>
      </w:r>
      <w:r w:rsidRPr="00C34251">
        <w:rPr>
          <w:sz w:val="28"/>
          <w:szCs w:val="28"/>
        </w:rPr>
        <w:t xml:space="preserve"> собрании</w:t>
      </w:r>
      <w:r w:rsidR="00586BCB" w:rsidRPr="00C34251">
        <w:rPr>
          <w:sz w:val="28"/>
          <w:szCs w:val="28"/>
        </w:rPr>
        <w:t xml:space="preserve"> акционеров,</w:t>
      </w:r>
      <w:r w:rsidRPr="00C34251">
        <w:rPr>
          <w:sz w:val="28"/>
          <w:szCs w:val="28"/>
        </w:rPr>
        <w:t xml:space="preserve"> возможность ознакомиться с проект</w:t>
      </w:r>
      <w:r w:rsidR="00586BCB" w:rsidRPr="00C34251">
        <w:rPr>
          <w:sz w:val="28"/>
          <w:szCs w:val="28"/>
        </w:rPr>
        <w:t>о</w:t>
      </w:r>
      <w:r w:rsidRPr="00C34251">
        <w:rPr>
          <w:sz w:val="28"/>
          <w:szCs w:val="28"/>
        </w:rPr>
        <w:t xml:space="preserve">м </w:t>
      </w:r>
      <w:r w:rsidR="00586BCB" w:rsidRPr="00C34251">
        <w:rPr>
          <w:sz w:val="28"/>
          <w:szCs w:val="28"/>
        </w:rPr>
        <w:t>Устава</w:t>
      </w:r>
      <w:r w:rsidRPr="00C34251">
        <w:rPr>
          <w:sz w:val="28"/>
          <w:szCs w:val="28"/>
        </w:rPr>
        <w:t xml:space="preserve"> и материалами по повестке дня собрания по адресу: г. Казань, ул. Восстания, д. 100, зд. </w:t>
      </w:r>
      <w:r w:rsidRPr="00ED2490">
        <w:rPr>
          <w:sz w:val="28"/>
          <w:szCs w:val="28"/>
        </w:rPr>
        <w:t xml:space="preserve">315, начиная с </w:t>
      </w:r>
      <w:r w:rsidR="000E5C66" w:rsidRPr="00ED2490">
        <w:rPr>
          <w:sz w:val="28"/>
          <w:szCs w:val="28"/>
        </w:rPr>
        <w:t>«</w:t>
      </w:r>
      <w:r w:rsidR="003B413B" w:rsidRPr="00ED2490">
        <w:rPr>
          <w:sz w:val="28"/>
          <w:szCs w:val="28"/>
        </w:rPr>
        <w:t>10</w:t>
      </w:r>
      <w:r w:rsidR="000E5C66"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="000E5C66" w:rsidRPr="00ED2490">
        <w:rPr>
          <w:sz w:val="28"/>
          <w:szCs w:val="28"/>
        </w:rPr>
        <w:t xml:space="preserve">2021 года </w:t>
      </w:r>
      <w:r w:rsidRPr="00ED2490">
        <w:rPr>
          <w:sz w:val="28"/>
          <w:szCs w:val="28"/>
        </w:rPr>
        <w:t>в ра</w:t>
      </w:r>
      <w:r w:rsidR="001F3B27" w:rsidRPr="00ED2490">
        <w:rPr>
          <w:sz w:val="28"/>
          <w:szCs w:val="28"/>
        </w:rPr>
        <w:t>бочие дни с 8.00 до 16.00 часов</w:t>
      </w:r>
      <w:r w:rsidRPr="00ED2490">
        <w:rPr>
          <w:sz w:val="28"/>
          <w:szCs w:val="28"/>
        </w:rPr>
        <w:t>.</w:t>
      </w:r>
    </w:p>
    <w:p w14:paraId="09857695" w14:textId="77777777" w:rsidR="00366BAE" w:rsidRPr="00C34251" w:rsidRDefault="00366BAE" w:rsidP="00366BAE">
      <w:pPr>
        <w:spacing w:line="360" w:lineRule="auto"/>
        <w:jc w:val="both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Итоги голосования:</w:t>
      </w:r>
    </w:p>
    <w:p w14:paraId="6022E827" w14:textId="77777777" w:rsidR="00366BAE" w:rsidRPr="00C34251" w:rsidRDefault="00366BAE" w:rsidP="00366BAE">
      <w:pPr>
        <w:spacing w:line="360" w:lineRule="auto"/>
        <w:jc w:val="both"/>
      </w:pPr>
      <w:r w:rsidRPr="00C34251">
        <w:rPr>
          <w:sz w:val="28"/>
          <w:szCs w:val="28"/>
        </w:rPr>
        <w:t>«За» - 5 (Пять) голосов;</w:t>
      </w:r>
    </w:p>
    <w:p w14:paraId="3630F896" w14:textId="77777777" w:rsidR="00366BAE" w:rsidRPr="00C34251" w:rsidRDefault="00366BAE" w:rsidP="00366BAE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«Против» - 0 голосов;</w:t>
      </w:r>
    </w:p>
    <w:p w14:paraId="0FBD52DC" w14:textId="77777777" w:rsidR="00366BAE" w:rsidRPr="00C34251" w:rsidRDefault="00366BAE" w:rsidP="00366BAE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«Воздержался» - 0 голосов.</w:t>
      </w:r>
    </w:p>
    <w:p w14:paraId="4117A43B" w14:textId="0978DC80" w:rsidR="005B0037" w:rsidRPr="00C34251" w:rsidRDefault="00366BAE" w:rsidP="005B0037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bCs/>
          <w:sz w:val="28"/>
          <w:szCs w:val="28"/>
        </w:rPr>
        <w:lastRenderedPageBreak/>
        <w:t xml:space="preserve">Принято решение: </w:t>
      </w:r>
      <w:r w:rsidR="005B0037" w:rsidRPr="00C34251">
        <w:rPr>
          <w:sz w:val="28"/>
          <w:szCs w:val="28"/>
        </w:rPr>
        <w:t>определить следующий порядок сообщения акционерам о проведении внеочередного общего собрания АО «СТАРТ» и перечень информации (материалов), представляемых акционерам при подготовке к проведению внеочередного общего собрания АО «СТАРТ»:</w:t>
      </w:r>
    </w:p>
    <w:p w14:paraId="16FF13F1" w14:textId="77777777" w:rsidR="008D0189" w:rsidRPr="00ED2490" w:rsidRDefault="008D0189" w:rsidP="008D0189">
      <w:pPr>
        <w:spacing w:line="360" w:lineRule="auto"/>
        <w:jc w:val="both"/>
        <w:rPr>
          <w:sz w:val="28"/>
          <w:szCs w:val="28"/>
        </w:rPr>
      </w:pPr>
      <w:r w:rsidRPr="00ED2490">
        <w:rPr>
          <w:sz w:val="28"/>
          <w:szCs w:val="28"/>
        </w:rPr>
        <w:t xml:space="preserve">- Поручить секретарю Совета директоров Бадрутдиновой Д.Ф. подготовить сообщение (уведомление) о проведении внеочередного общего собрания акционеров Общества и разместить его на официальном сайте Общества в сети «Интернет»: </w:t>
      </w:r>
      <w:hyperlink r:id="rId8" w:history="1">
        <w:r w:rsidRPr="00ED2490">
          <w:rPr>
            <w:sz w:val="28"/>
            <w:szCs w:val="28"/>
          </w:rPr>
          <w:t>стартоао.рф</w:t>
        </w:r>
      </w:hyperlink>
      <w:r w:rsidRPr="00ED2490">
        <w:rPr>
          <w:sz w:val="28"/>
          <w:szCs w:val="28"/>
        </w:rPr>
        <w:t xml:space="preserve"> и на сайте раскрытия информации https:disclosure.skrin.ru;</w:t>
      </w:r>
    </w:p>
    <w:p w14:paraId="65F9082B" w14:textId="77777777" w:rsidR="001D3A75" w:rsidRPr="00ED2490" w:rsidRDefault="001D3A75" w:rsidP="001D3A75">
      <w:pPr>
        <w:spacing w:line="360" w:lineRule="auto"/>
        <w:jc w:val="both"/>
        <w:rPr>
          <w:sz w:val="28"/>
          <w:szCs w:val="28"/>
        </w:rPr>
      </w:pPr>
      <w:r w:rsidRPr="00ED2490">
        <w:rPr>
          <w:sz w:val="28"/>
          <w:szCs w:val="28"/>
        </w:rPr>
        <w:t>- Вручить бюллетень под подпись или направить его заказным письмом лицам, имеющим право на участие во внеочередном общем собрании акционеров АО «СТАРТ»;</w:t>
      </w:r>
    </w:p>
    <w:p w14:paraId="1DBB5987" w14:textId="32F85AD2" w:rsidR="001D3A75" w:rsidRPr="001F3B27" w:rsidRDefault="001D3A75" w:rsidP="001D3A75">
      <w:pPr>
        <w:spacing w:line="360" w:lineRule="auto"/>
        <w:jc w:val="both"/>
        <w:rPr>
          <w:sz w:val="28"/>
          <w:szCs w:val="28"/>
        </w:rPr>
      </w:pPr>
      <w:r w:rsidRPr="00ED2490">
        <w:rPr>
          <w:sz w:val="28"/>
          <w:szCs w:val="28"/>
        </w:rPr>
        <w:t>- Предоставить лицам, имеющим право на участие во внеочередном общем собрании акционеров, возможность ознакомиться с проектом Устава и материалами по повестке дня собрания по адресу: г. Казань, ул. Восстания, д. 100, зд. 315, начиная с «</w:t>
      </w:r>
      <w:r w:rsidR="003B413B" w:rsidRPr="00ED2490">
        <w:rPr>
          <w:sz w:val="28"/>
          <w:szCs w:val="28"/>
        </w:rPr>
        <w:t>10</w:t>
      </w:r>
      <w:r w:rsidRPr="00ED2490">
        <w:rPr>
          <w:sz w:val="28"/>
          <w:szCs w:val="28"/>
        </w:rPr>
        <w:t>»</w:t>
      </w:r>
      <w:r w:rsidR="003B413B" w:rsidRPr="00ED2490">
        <w:rPr>
          <w:sz w:val="28"/>
          <w:szCs w:val="28"/>
        </w:rPr>
        <w:t xml:space="preserve"> ноября </w:t>
      </w:r>
      <w:r w:rsidRPr="00ED2490">
        <w:rPr>
          <w:sz w:val="28"/>
          <w:szCs w:val="28"/>
        </w:rPr>
        <w:t>2021 года в рабочие дни с 8.00 до 16.00 часов.</w:t>
      </w:r>
    </w:p>
    <w:p w14:paraId="6E3E3422" w14:textId="77777777" w:rsidR="00920432" w:rsidRPr="00C34251" w:rsidRDefault="00920432" w:rsidP="005B0037">
      <w:pPr>
        <w:pStyle w:val="ae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</w:p>
    <w:p w14:paraId="63F06489" w14:textId="26D013AD" w:rsidR="005B0037" w:rsidRPr="00C34251" w:rsidRDefault="005B0037" w:rsidP="005B0037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 xml:space="preserve">По седьмому вопросу </w:t>
      </w:r>
      <w:r w:rsidRPr="00C34251">
        <w:rPr>
          <w:sz w:val="28"/>
          <w:szCs w:val="28"/>
        </w:rPr>
        <w:t xml:space="preserve">повестки дня выступил Председатель Совета директоров А.Г. Спиридонов, предложив предварительно утвердить проект Устава АО «СТАРТ» в новой редакции (Приложение № </w:t>
      </w:r>
      <w:r w:rsidR="00E2540B">
        <w:rPr>
          <w:sz w:val="28"/>
          <w:szCs w:val="28"/>
        </w:rPr>
        <w:t>2</w:t>
      </w:r>
      <w:r w:rsidRPr="00C34251">
        <w:rPr>
          <w:sz w:val="28"/>
          <w:szCs w:val="28"/>
        </w:rPr>
        <w:t xml:space="preserve"> к настоящему протоколу).</w:t>
      </w:r>
    </w:p>
    <w:p w14:paraId="184DC93E" w14:textId="77777777" w:rsidR="005B0037" w:rsidRPr="00C34251" w:rsidRDefault="005B0037" w:rsidP="005B0037">
      <w:pPr>
        <w:pStyle w:val="ae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14:paraId="7B2E1175" w14:textId="3829320E" w:rsidR="005B0037" w:rsidRPr="00C34251" w:rsidRDefault="005B0037" w:rsidP="005B0037">
      <w:pPr>
        <w:spacing w:line="360" w:lineRule="auto"/>
        <w:jc w:val="both"/>
      </w:pPr>
      <w:r w:rsidRPr="00C34251">
        <w:rPr>
          <w:b/>
          <w:sz w:val="28"/>
          <w:szCs w:val="28"/>
        </w:rPr>
        <w:t>Вопрос № 7</w:t>
      </w:r>
      <w:r w:rsidRPr="00C34251">
        <w:rPr>
          <w:sz w:val="28"/>
          <w:szCs w:val="28"/>
        </w:rPr>
        <w:t xml:space="preserve">, поставленный на голосование: предварительно утвердить проект Устава АО «СТАРТ» (новая редакция) (Приложение № </w:t>
      </w:r>
      <w:r w:rsidR="00E2540B">
        <w:rPr>
          <w:sz w:val="28"/>
          <w:szCs w:val="28"/>
        </w:rPr>
        <w:t>2</w:t>
      </w:r>
      <w:r w:rsidRPr="00C34251">
        <w:rPr>
          <w:sz w:val="28"/>
          <w:szCs w:val="28"/>
        </w:rPr>
        <w:t xml:space="preserve"> к настоящему протоколу).</w:t>
      </w:r>
    </w:p>
    <w:p w14:paraId="3160AFB7" w14:textId="77777777" w:rsidR="005B0037" w:rsidRPr="00C34251" w:rsidRDefault="005B0037" w:rsidP="005B0037">
      <w:pPr>
        <w:spacing w:line="360" w:lineRule="auto"/>
        <w:jc w:val="both"/>
        <w:rPr>
          <w:b/>
          <w:sz w:val="28"/>
          <w:szCs w:val="28"/>
        </w:rPr>
      </w:pPr>
      <w:r w:rsidRPr="00C34251">
        <w:rPr>
          <w:b/>
          <w:sz w:val="28"/>
          <w:szCs w:val="28"/>
        </w:rPr>
        <w:t>Итоги голосования:</w:t>
      </w:r>
    </w:p>
    <w:p w14:paraId="6541BCD8" w14:textId="77777777" w:rsidR="005B0037" w:rsidRPr="00C34251" w:rsidRDefault="005B0037" w:rsidP="005B0037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«За» - 5 (Пять) голосов;</w:t>
      </w:r>
    </w:p>
    <w:p w14:paraId="25F6A19B" w14:textId="77777777" w:rsidR="005B0037" w:rsidRPr="00C34251" w:rsidRDefault="005B0037" w:rsidP="005B0037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«Против» - 0 голосов;</w:t>
      </w:r>
    </w:p>
    <w:p w14:paraId="01A289CF" w14:textId="77777777" w:rsidR="005B0037" w:rsidRPr="00C34251" w:rsidRDefault="005B0037" w:rsidP="005B0037">
      <w:pPr>
        <w:spacing w:line="360" w:lineRule="auto"/>
        <w:jc w:val="both"/>
        <w:rPr>
          <w:sz w:val="28"/>
          <w:szCs w:val="28"/>
        </w:rPr>
      </w:pPr>
      <w:r w:rsidRPr="00C34251">
        <w:rPr>
          <w:sz w:val="28"/>
          <w:szCs w:val="28"/>
        </w:rPr>
        <w:t>«Воздержался» - 0 голосов.</w:t>
      </w:r>
    </w:p>
    <w:p w14:paraId="538D7D26" w14:textId="36DE5DBB" w:rsidR="005B0037" w:rsidRPr="00C34251" w:rsidRDefault="005B0037" w:rsidP="005B0037">
      <w:pPr>
        <w:spacing w:line="360" w:lineRule="auto"/>
        <w:jc w:val="both"/>
        <w:rPr>
          <w:sz w:val="28"/>
          <w:szCs w:val="28"/>
        </w:rPr>
      </w:pPr>
      <w:r w:rsidRPr="00C34251">
        <w:rPr>
          <w:b/>
          <w:sz w:val="28"/>
          <w:szCs w:val="28"/>
        </w:rPr>
        <w:t>Принято решение:</w:t>
      </w:r>
      <w:r w:rsidRPr="00C34251">
        <w:rPr>
          <w:sz w:val="28"/>
          <w:szCs w:val="28"/>
        </w:rPr>
        <w:t xml:space="preserve"> предварительно утвердить проект Устава АО «СТАРТ» (новая редакция) (Приложение № </w:t>
      </w:r>
      <w:r w:rsidR="00E2540B">
        <w:rPr>
          <w:sz w:val="28"/>
          <w:szCs w:val="28"/>
        </w:rPr>
        <w:t>2</w:t>
      </w:r>
      <w:r w:rsidRPr="00C34251">
        <w:rPr>
          <w:sz w:val="28"/>
          <w:szCs w:val="28"/>
        </w:rPr>
        <w:t xml:space="preserve"> к настоящему протоколу).</w:t>
      </w:r>
    </w:p>
    <w:p w14:paraId="2ED74323" w14:textId="77777777" w:rsidR="00121027" w:rsidRPr="00C34251" w:rsidRDefault="00121027">
      <w:pPr>
        <w:spacing w:line="360" w:lineRule="auto"/>
        <w:jc w:val="both"/>
        <w:rPr>
          <w:sz w:val="28"/>
          <w:szCs w:val="28"/>
        </w:rPr>
      </w:pPr>
    </w:p>
    <w:p w14:paraId="13376D02" w14:textId="351F9EE2" w:rsidR="00121027" w:rsidRPr="00C34251" w:rsidRDefault="00E00D5F" w:rsidP="004E5C03">
      <w:pPr>
        <w:tabs>
          <w:tab w:val="left" w:pos="6946"/>
        </w:tabs>
        <w:spacing w:before="120"/>
        <w:jc w:val="both"/>
        <w:rPr>
          <w:sz w:val="28"/>
          <w:szCs w:val="28"/>
        </w:rPr>
      </w:pPr>
      <w:r w:rsidRPr="00C34251">
        <w:rPr>
          <w:sz w:val="28"/>
          <w:szCs w:val="28"/>
        </w:rPr>
        <w:lastRenderedPageBreak/>
        <w:t xml:space="preserve">Председатель Совета директоров                                              </w:t>
      </w:r>
      <w:r w:rsidR="008761F9" w:rsidRPr="00C34251">
        <w:rPr>
          <w:sz w:val="28"/>
          <w:szCs w:val="28"/>
        </w:rPr>
        <w:t xml:space="preserve">  </w:t>
      </w:r>
      <w:r w:rsidRPr="00C34251">
        <w:rPr>
          <w:sz w:val="28"/>
          <w:szCs w:val="28"/>
        </w:rPr>
        <w:t>А.Г. Спиридонов</w:t>
      </w:r>
    </w:p>
    <w:p w14:paraId="354EE916" w14:textId="77777777" w:rsidR="00121027" w:rsidRPr="00C34251" w:rsidRDefault="00121027" w:rsidP="004E5C03">
      <w:pPr>
        <w:spacing w:before="120"/>
        <w:rPr>
          <w:sz w:val="28"/>
          <w:szCs w:val="28"/>
        </w:rPr>
      </w:pPr>
    </w:p>
    <w:p w14:paraId="45DBE915" w14:textId="2054A6C5" w:rsidR="00346ACB" w:rsidRPr="00C34251" w:rsidRDefault="00E00D5F" w:rsidP="004E5C03">
      <w:pPr>
        <w:spacing w:before="120"/>
        <w:rPr>
          <w:sz w:val="28"/>
          <w:szCs w:val="28"/>
        </w:rPr>
      </w:pPr>
      <w:r w:rsidRPr="00C34251">
        <w:rPr>
          <w:sz w:val="28"/>
          <w:szCs w:val="28"/>
        </w:rPr>
        <w:t>С протоколом ознакомлен</w:t>
      </w:r>
      <w:r w:rsidR="008453A0" w:rsidRPr="00C34251">
        <w:rPr>
          <w:sz w:val="28"/>
          <w:szCs w:val="28"/>
        </w:rPr>
        <w:t>ы</w:t>
      </w:r>
      <w:r w:rsidRPr="00C34251">
        <w:rPr>
          <w:sz w:val="28"/>
          <w:szCs w:val="28"/>
        </w:rPr>
        <w:t>:</w:t>
      </w:r>
      <w:r w:rsidR="008453A0" w:rsidRPr="00C34251">
        <w:rPr>
          <w:sz w:val="28"/>
          <w:szCs w:val="28"/>
        </w:rPr>
        <w:t xml:space="preserve"> </w:t>
      </w:r>
      <w:r w:rsidRPr="00C34251">
        <w:rPr>
          <w:sz w:val="28"/>
          <w:szCs w:val="28"/>
        </w:rPr>
        <w:t xml:space="preserve">                                                       </w:t>
      </w:r>
      <w:r w:rsidR="00346ACB" w:rsidRPr="00C34251">
        <w:rPr>
          <w:sz w:val="28"/>
          <w:szCs w:val="28"/>
        </w:rPr>
        <w:t>В.А.</w:t>
      </w:r>
      <w:r w:rsidR="00D81CC3" w:rsidRPr="00C34251">
        <w:rPr>
          <w:sz w:val="28"/>
          <w:szCs w:val="28"/>
        </w:rPr>
        <w:t xml:space="preserve"> </w:t>
      </w:r>
      <w:r w:rsidR="00346ACB" w:rsidRPr="00C34251">
        <w:rPr>
          <w:sz w:val="28"/>
          <w:szCs w:val="28"/>
        </w:rPr>
        <w:t>Лигай</w:t>
      </w:r>
    </w:p>
    <w:p w14:paraId="2089A0A6" w14:textId="77777777" w:rsidR="00121027" w:rsidRPr="00C34251" w:rsidRDefault="00121027" w:rsidP="004E5C03">
      <w:pPr>
        <w:spacing w:before="120"/>
        <w:ind w:left="7371"/>
        <w:rPr>
          <w:sz w:val="28"/>
          <w:szCs w:val="28"/>
        </w:rPr>
      </w:pPr>
    </w:p>
    <w:p w14:paraId="5AE4C7DC" w14:textId="75F2FEE4" w:rsidR="00121027" w:rsidRPr="00C34251" w:rsidRDefault="00E00D5F" w:rsidP="004E5C03">
      <w:pPr>
        <w:spacing w:before="120"/>
        <w:ind w:left="7371"/>
      </w:pPr>
      <w:r w:rsidRPr="00C34251">
        <w:rPr>
          <w:sz w:val="28"/>
          <w:szCs w:val="28"/>
        </w:rPr>
        <w:t xml:space="preserve">В.Ю. Поляков </w:t>
      </w:r>
    </w:p>
    <w:p w14:paraId="15D42EAC" w14:textId="77777777" w:rsidR="00121027" w:rsidRPr="00C34251" w:rsidRDefault="00121027" w:rsidP="004E5C03">
      <w:pPr>
        <w:spacing w:before="120"/>
        <w:ind w:left="7371"/>
        <w:rPr>
          <w:sz w:val="28"/>
          <w:szCs w:val="28"/>
        </w:rPr>
      </w:pPr>
    </w:p>
    <w:p w14:paraId="080F379B" w14:textId="46803095" w:rsidR="00346ACB" w:rsidRPr="00C34251" w:rsidRDefault="00346ACB" w:rsidP="004E5C03">
      <w:pPr>
        <w:spacing w:before="120"/>
        <w:ind w:left="7371"/>
        <w:rPr>
          <w:sz w:val="28"/>
          <w:szCs w:val="28"/>
        </w:rPr>
      </w:pPr>
      <w:r w:rsidRPr="00C34251">
        <w:rPr>
          <w:sz w:val="28"/>
          <w:szCs w:val="28"/>
        </w:rPr>
        <w:t>Д.В.</w:t>
      </w:r>
      <w:r w:rsidR="00D81CC3" w:rsidRPr="00C34251">
        <w:rPr>
          <w:sz w:val="28"/>
          <w:szCs w:val="28"/>
        </w:rPr>
        <w:t xml:space="preserve"> </w:t>
      </w:r>
      <w:r w:rsidRPr="00C34251">
        <w:rPr>
          <w:sz w:val="28"/>
          <w:szCs w:val="28"/>
        </w:rPr>
        <w:t>Лигай</w:t>
      </w:r>
    </w:p>
    <w:p w14:paraId="4AD4F4D9" w14:textId="77777777" w:rsidR="00346ACB" w:rsidRPr="00C34251" w:rsidRDefault="00346ACB" w:rsidP="004E5C03">
      <w:pPr>
        <w:spacing w:before="120"/>
        <w:ind w:left="7371"/>
        <w:rPr>
          <w:sz w:val="28"/>
          <w:szCs w:val="28"/>
        </w:rPr>
      </w:pPr>
    </w:p>
    <w:p w14:paraId="6E730555" w14:textId="02F2608E" w:rsidR="004E5C03" w:rsidRPr="00C34251" w:rsidRDefault="00E00D5F" w:rsidP="001F3B27">
      <w:pPr>
        <w:spacing w:before="120"/>
        <w:ind w:left="7371"/>
      </w:pPr>
      <w:r w:rsidRPr="00C34251">
        <w:rPr>
          <w:sz w:val="28"/>
          <w:szCs w:val="28"/>
        </w:rPr>
        <w:t>Д.С.</w:t>
      </w:r>
      <w:r w:rsidR="00D81CC3" w:rsidRPr="00C34251">
        <w:rPr>
          <w:sz w:val="28"/>
          <w:szCs w:val="28"/>
        </w:rPr>
        <w:t xml:space="preserve"> </w:t>
      </w:r>
      <w:r w:rsidRPr="00C34251">
        <w:rPr>
          <w:sz w:val="28"/>
          <w:szCs w:val="28"/>
        </w:rPr>
        <w:t>Шуркин</w:t>
      </w:r>
    </w:p>
    <w:p w14:paraId="31CDBD5D" w14:textId="77777777" w:rsidR="004E5C03" w:rsidRPr="00C34251" w:rsidRDefault="004E5C03"/>
    <w:p w14:paraId="4CB743AA" w14:textId="77777777" w:rsidR="00920432" w:rsidRPr="00C34251" w:rsidRDefault="00920432"/>
    <w:p w14:paraId="07ECCF50" w14:textId="3441C74A" w:rsidR="00121027" w:rsidRPr="00C34251" w:rsidRDefault="00E00D5F">
      <w:r w:rsidRPr="00ED2490">
        <w:t xml:space="preserve">Протокол составлен </w:t>
      </w:r>
      <w:r w:rsidR="008453A0" w:rsidRPr="00ED2490">
        <w:t>2</w:t>
      </w:r>
      <w:r w:rsidR="00E2540B" w:rsidRPr="00ED2490">
        <w:t>7</w:t>
      </w:r>
      <w:r w:rsidR="008453A0" w:rsidRPr="00ED2490">
        <w:t xml:space="preserve"> октября 2021 года.</w:t>
      </w:r>
      <w:r w:rsidRPr="00ED2490">
        <w:t xml:space="preserve"> Секретарь заседания Бадрутдинова Д.Ф.</w:t>
      </w:r>
      <w:r w:rsidRPr="00C34251">
        <w:br w:type="page"/>
      </w:r>
    </w:p>
    <w:p w14:paraId="22D9D408" w14:textId="0A756A6A" w:rsidR="00121027" w:rsidRPr="009F4F31" w:rsidRDefault="00E00D5F">
      <w:pPr>
        <w:pStyle w:val="Heading"/>
        <w:jc w:val="right"/>
        <w:rPr>
          <w:b w:val="0"/>
          <w:sz w:val="24"/>
          <w:szCs w:val="24"/>
          <w:lang w:val="ru-RU"/>
        </w:rPr>
      </w:pPr>
      <w:r w:rsidRPr="009F4F31">
        <w:rPr>
          <w:b w:val="0"/>
          <w:sz w:val="24"/>
          <w:szCs w:val="24"/>
          <w:lang w:val="ru-RU"/>
        </w:rPr>
        <w:lastRenderedPageBreak/>
        <w:t xml:space="preserve">Приложение </w:t>
      </w:r>
      <w:r w:rsidR="002E4EF9" w:rsidRPr="009F4F31">
        <w:rPr>
          <w:b w:val="0"/>
          <w:sz w:val="24"/>
          <w:szCs w:val="24"/>
          <w:lang w:val="ru-RU"/>
        </w:rPr>
        <w:t xml:space="preserve">№ </w:t>
      </w:r>
      <w:r w:rsidRPr="009F4F31">
        <w:rPr>
          <w:b w:val="0"/>
          <w:sz w:val="24"/>
          <w:szCs w:val="24"/>
          <w:lang w:val="ru-RU"/>
        </w:rPr>
        <w:t xml:space="preserve">1 </w:t>
      </w:r>
    </w:p>
    <w:p w14:paraId="166830B0" w14:textId="77777777" w:rsidR="00920432" w:rsidRPr="00C34251" w:rsidRDefault="00920432" w:rsidP="00FB5DDE">
      <w:pPr>
        <w:pStyle w:val="CM1"/>
        <w:jc w:val="center"/>
        <w:rPr>
          <w:rFonts w:ascii="Times New Roman" w:hAnsi="Times New Roman" w:cs="Times New Roman"/>
          <w:b/>
          <w:bCs/>
          <w:spacing w:val="-6"/>
          <w:position w:val="-4"/>
          <w:sz w:val="20"/>
          <w:szCs w:val="20"/>
        </w:rPr>
      </w:pPr>
    </w:p>
    <w:p w14:paraId="024020D2" w14:textId="7509DCCA" w:rsidR="004E5C03" w:rsidRPr="00C34251" w:rsidRDefault="00FB5DDE" w:rsidP="00FB5DDE">
      <w:pPr>
        <w:pStyle w:val="CM1"/>
        <w:jc w:val="center"/>
        <w:rPr>
          <w:rFonts w:ascii="Times New Roman" w:hAnsi="Times New Roman" w:cs="Times New Roman"/>
          <w:b/>
          <w:bCs/>
          <w:spacing w:val="-5"/>
          <w:position w:val="-4"/>
          <w:sz w:val="20"/>
          <w:szCs w:val="20"/>
        </w:rPr>
      </w:pPr>
      <w:r w:rsidRPr="00C34251">
        <w:rPr>
          <w:rFonts w:ascii="Times New Roman" w:hAnsi="Times New Roman" w:cs="Times New Roman"/>
          <w:b/>
          <w:bCs/>
          <w:spacing w:val="-6"/>
          <w:position w:val="-4"/>
          <w:sz w:val="20"/>
          <w:szCs w:val="20"/>
        </w:rPr>
        <w:t>БЮЛЛЕТЕНЬ</w:t>
      </w:r>
      <w:r w:rsidRPr="00C34251">
        <w:rPr>
          <w:rFonts w:ascii="Times New Roman" w:hAnsi="Times New Roman" w:cs="Times New Roman"/>
          <w:b/>
          <w:bCs/>
          <w:spacing w:val="-5"/>
          <w:position w:val="-4"/>
          <w:sz w:val="20"/>
          <w:szCs w:val="20"/>
        </w:rPr>
        <w:t xml:space="preserve"> № 1 </w:t>
      </w:r>
    </w:p>
    <w:p w14:paraId="0F75B94F" w14:textId="08CC918E" w:rsidR="004E5C03" w:rsidRPr="00FE1655" w:rsidRDefault="00FB5DDE" w:rsidP="00FE1655">
      <w:pPr>
        <w:pStyle w:val="CM1"/>
        <w:jc w:val="center"/>
        <w:rPr>
          <w:rFonts w:ascii="Times New Roman" w:hAnsi="Times New Roman" w:cs="Times New Roman"/>
          <w:b/>
          <w:sz w:val="20"/>
        </w:rPr>
      </w:pPr>
      <w:r w:rsidRPr="00FE1655">
        <w:rPr>
          <w:rFonts w:ascii="Times New Roman" w:hAnsi="Times New Roman" w:cs="Times New Roman"/>
          <w:b/>
          <w:bCs/>
          <w:spacing w:val="-5"/>
          <w:position w:val="-4"/>
          <w:sz w:val="20"/>
          <w:szCs w:val="20"/>
        </w:rPr>
        <w:t>для голосования на</w:t>
      </w:r>
      <w:r w:rsidR="002B18BF" w:rsidRPr="00FE1655">
        <w:rPr>
          <w:rFonts w:ascii="Times New Roman" w:hAnsi="Times New Roman" w:cs="Times New Roman"/>
          <w:b/>
          <w:bCs/>
          <w:spacing w:val="-5"/>
          <w:position w:val="-4"/>
          <w:sz w:val="20"/>
          <w:szCs w:val="20"/>
        </w:rPr>
        <w:t xml:space="preserve"> внеочередном</w:t>
      </w:r>
      <w:r w:rsidRPr="00FE1655">
        <w:rPr>
          <w:rFonts w:ascii="Times New Roman" w:hAnsi="Times New Roman" w:cs="Times New Roman"/>
          <w:b/>
          <w:bCs/>
          <w:spacing w:val="-5"/>
          <w:position w:val="-4"/>
          <w:sz w:val="20"/>
          <w:szCs w:val="20"/>
        </w:rPr>
        <w:t xml:space="preserve"> общем собрании акционеров</w:t>
      </w:r>
      <w:r w:rsidR="00FE1655" w:rsidRPr="00FE1655">
        <w:rPr>
          <w:rFonts w:ascii="Times New Roman" w:hAnsi="Times New Roman" w:cs="Times New Roman"/>
          <w:b/>
          <w:bCs/>
          <w:spacing w:val="-5"/>
          <w:position w:val="-4"/>
          <w:sz w:val="20"/>
          <w:szCs w:val="20"/>
        </w:rPr>
        <w:t xml:space="preserve"> </w:t>
      </w:r>
      <w:r w:rsidR="00FE1655">
        <w:rPr>
          <w:rFonts w:ascii="Times New Roman" w:hAnsi="Times New Roman" w:cs="Times New Roman"/>
          <w:b/>
          <w:bCs/>
          <w:spacing w:val="-5"/>
          <w:position w:val="-4"/>
          <w:sz w:val="20"/>
          <w:szCs w:val="20"/>
        </w:rPr>
        <w:t>Акционерного общества «СТАРТ»</w:t>
      </w:r>
      <w:r w:rsidR="009F4F31" w:rsidRPr="00FE1655">
        <w:rPr>
          <w:rFonts w:ascii="Times New Roman" w:hAnsi="Times New Roman" w:cs="Times New Roman"/>
          <w:b/>
          <w:sz w:val="20"/>
        </w:rPr>
        <w:t xml:space="preserve"> </w:t>
      </w:r>
    </w:p>
    <w:p w14:paraId="7731815D" w14:textId="77777777" w:rsidR="009F4F31" w:rsidRPr="009F4F31" w:rsidRDefault="009F4F31" w:rsidP="009F4F31"/>
    <w:p w14:paraId="08F572FC" w14:textId="3CF6193D" w:rsidR="00346ACB" w:rsidRPr="00C34251" w:rsidRDefault="00346ACB" w:rsidP="00346ACB">
      <w:pPr>
        <w:jc w:val="both"/>
        <w:rPr>
          <w:bCs/>
          <w:sz w:val="20"/>
          <w:szCs w:val="20"/>
        </w:rPr>
      </w:pPr>
      <w:r w:rsidRPr="00C34251">
        <w:rPr>
          <w:bCs/>
          <w:sz w:val="20"/>
          <w:szCs w:val="20"/>
        </w:rPr>
        <w:t>Полное наименование Общества: Акционерное общество «СТАРТ»</w:t>
      </w:r>
      <w:r w:rsidR="008612BF">
        <w:rPr>
          <w:bCs/>
          <w:sz w:val="20"/>
          <w:szCs w:val="20"/>
        </w:rPr>
        <w:t>.</w:t>
      </w:r>
    </w:p>
    <w:p w14:paraId="4B48DA21" w14:textId="5B09A6D0" w:rsidR="00346ACB" w:rsidRPr="00C34251" w:rsidRDefault="00346ACB" w:rsidP="00346ACB">
      <w:pPr>
        <w:jc w:val="both"/>
        <w:rPr>
          <w:bCs/>
          <w:sz w:val="20"/>
          <w:szCs w:val="20"/>
        </w:rPr>
      </w:pPr>
      <w:r w:rsidRPr="00C34251">
        <w:rPr>
          <w:bCs/>
          <w:sz w:val="20"/>
          <w:szCs w:val="20"/>
        </w:rPr>
        <w:t>Место нахождения общества: Республика Татарстан, г. Казань, ул. Восстания, д. 100, зд.315</w:t>
      </w:r>
      <w:r w:rsidR="008612BF">
        <w:rPr>
          <w:bCs/>
          <w:sz w:val="20"/>
          <w:szCs w:val="20"/>
        </w:rPr>
        <w:t>.</w:t>
      </w:r>
    </w:p>
    <w:p w14:paraId="44E500C0" w14:textId="14E1E81E" w:rsidR="00346ACB" w:rsidRPr="00C34251" w:rsidRDefault="00346ACB" w:rsidP="00346ACB">
      <w:pPr>
        <w:jc w:val="both"/>
        <w:rPr>
          <w:bCs/>
          <w:sz w:val="20"/>
          <w:szCs w:val="20"/>
        </w:rPr>
      </w:pPr>
      <w:r w:rsidRPr="00C34251">
        <w:rPr>
          <w:bCs/>
          <w:sz w:val="20"/>
          <w:szCs w:val="20"/>
        </w:rPr>
        <w:t xml:space="preserve">Вид собрания: </w:t>
      </w:r>
      <w:r w:rsidR="002B18BF" w:rsidRPr="00C34251">
        <w:rPr>
          <w:bCs/>
          <w:sz w:val="20"/>
          <w:szCs w:val="20"/>
        </w:rPr>
        <w:t>внеочередн</w:t>
      </w:r>
      <w:r w:rsidRPr="00C34251">
        <w:rPr>
          <w:bCs/>
          <w:sz w:val="20"/>
          <w:szCs w:val="20"/>
        </w:rPr>
        <w:t>ое общее собрание акционеров</w:t>
      </w:r>
      <w:r w:rsidR="008612BF">
        <w:rPr>
          <w:bCs/>
          <w:sz w:val="20"/>
          <w:szCs w:val="20"/>
        </w:rPr>
        <w:t>.</w:t>
      </w:r>
    </w:p>
    <w:p w14:paraId="205A9AA5" w14:textId="31272EA7" w:rsidR="00346ACB" w:rsidRPr="00C34251" w:rsidRDefault="00346ACB" w:rsidP="00346ACB">
      <w:pPr>
        <w:jc w:val="both"/>
        <w:rPr>
          <w:bCs/>
          <w:sz w:val="20"/>
          <w:szCs w:val="20"/>
        </w:rPr>
      </w:pPr>
      <w:r w:rsidRPr="00C34251">
        <w:rPr>
          <w:bCs/>
          <w:sz w:val="20"/>
          <w:szCs w:val="20"/>
        </w:rPr>
        <w:t>Форма проведения собрания: заочное голосование</w:t>
      </w:r>
      <w:r w:rsidR="008612BF">
        <w:rPr>
          <w:bCs/>
          <w:sz w:val="20"/>
          <w:szCs w:val="20"/>
        </w:rPr>
        <w:t>.</w:t>
      </w:r>
    </w:p>
    <w:p w14:paraId="4EEB7E10" w14:textId="54B9637A" w:rsidR="00346ACB" w:rsidRPr="00C34251" w:rsidRDefault="00346ACB" w:rsidP="00346ACB">
      <w:pPr>
        <w:jc w:val="both"/>
        <w:rPr>
          <w:bCs/>
          <w:sz w:val="20"/>
          <w:szCs w:val="20"/>
        </w:rPr>
      </w:pPr>
      <w:r w:rsidRPr="00C34251">
        <w:rPr>
          <w:bCs/>
          <w:sz w:val="20"/>
          <w:szCs w:val="20"/>
        </w:rPr>
        <w:t>Адрес для направления бюллетеней для голосования: 420095, г. Казань, а/я 20</w:t>
      </w:r>
      <w:r w:rsidR="009F4F31">
        <w:rPr>
          <w:bCs/>
          <w:sz w:val="20"/>
          <w:szCs w:val="20"/>
        </w:rPr>
        <w:t>.</w:t>
      </w:r>
    </w:p>
    <w:p w14:paraId="3B5008A6" w14:textId="4A8371C7" w:rsidR="00346ACB" w:rsidRPr="00C34251" w:rsidRDefault="00346ACB" w:rsidP="00346ACB">
      <w:pPr>
        <w:jc w:val="both"/>
        <w:rPr>
          <w:bCs/>
          <w:sz w:val="20"/>
          <w:szCs w:val="20"/>
        </w:rPr>
      </w:pPr>
      <w:r w:rsidRPr="00C34251">
        <w:rPr>
          <w:bCs/>
          <w:sz w:val="20"/>
          <w:szCs w:val="20"/>
        </w:rPr>
        <w:t xml:space="preserve">Дата окончания приема бюллетеней для голосования: </w:t>
      </w:r>
      <w:r w:rsidR="004E5C03" w:rsidRPr="00C34251">
        <w:rPr>
          <w:bCs/>
          <w:sz w:val="20"/>
          <w:szCs w:val="20"/>
        </w:rPr>
        <w:t>«</w:t>
      </w:r>
      <w:r w:rsidR="003B413B">
        <w:rPr>
          <w:bCs/>
          <w:sz w:val="20"/>
          <w:szCs w:val="20"/>
        </w:rPr>
        <w:t>30</w:t>
      </w:r>
      <w:r w:rsidR="004E5C03" w:rsidRPr="00C34251">
        <w:rPr>
          <w:bCs/>
          <w:sz w:val="20"/>
          <w:szCs w:val="20"/>
        </w:rPr>
        <w:t>»</w:t>
      </w:r>
      <w:r w:rsidR="003B413B">
        <w:rPr>
          <w:bCs/>
          <w:sz w:val="20"/>
          <w:szCs w:val="20"/>
        </w:rPr>
        <w:t xml:space="preserve"> ноября </w:t>
      </w:r>
      <w:r w:rsidRPr="00C34251">
        <w:rPr>
          <w:bCs/>
          <w:sz w:val="20"/>
          <w:szCs w:val="20"/>
        </w:rPr>
        <w:t>2021 года</w:t>
      </w:r>
      <w:r w:rsidR="009F4F31">
        <w:rPr>
          <w:bCs/>
          <w:sz w:val="20"/>
          <w:szCs w:val="20"/>
        </w:rPr>
        <w:t>.</w:t>
      </w:r>
    </w:p>
    <w:p w14:paraId="6B73B708" w14:textId="77777777" w:rsidR="004E5C03" w:rsidRPr="009F4F31" w:rsidRDefault="00FB5DDE" w:rsidP="00FB5DDE">
      <w:pPr>
        <w:jc w:val="both"/>
        <w:rPr>
          <w:sz w:val="20"/>
          <w:szCs w:val="20"/>
        </w:rPr>
      </w:pPr>
      <w:r w:rsidRPr="009F4F31">
        <w:rPr>
          <w:sz w:val="20"/>
          <w:szCs w:val="20"/>
        </w:rPr>
        <w:t xml:space="preserve">Дата, на которую определяются (фиксируются) лица, имеющие право на участие в общем собрании: </w:t>
      </w:r>
    </w:p>
    <w:p w14:paraId="0868A42C" w14:textId="69BD2BAD" w:rsidR="00FB5DDE" w:rsidRDefault="003B413B" w:rsidP="00FB5DD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«7</w:t>
      </w:r>
      <w:r w:rsidR="004E5C03" w:rsidRPr="00C34251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ноября </w:t>
      </w:r>
      <w:r w:rsidR="004E5C03" w:rsidRPr="00C34251">
        <w:rPr>
          <w:bCs/>
          <w:sz w:val="20"/>
          <w:szCs w:val="20"/>
        </w:rPr>
        <w:t>2021 года</w:t>
      </w:r>
      <w:r w:rsidR="00FB5DDE" w:rsidRPr="00C34251">
        <w:rPr>
          <w:bCs/>
          <w:sz w:val="20"/>
          <w:szCs w:val="20"/>
        </w:rPr>
        <w:t>.</w:t>
      </w:r>
    </w:p>
    <w:p w14:paraId="6FB2D79B" w14:textId="7A1D7884" w:rsidR="009F4F31" w:rsidRPr="009F4F31" w:rsidRDefault="009F4F31" w:rsidP="009F4F31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</w:t>
      </w:r>
      <w:r w:rsidRPr="009F4F31">
        <w:rPr>
          <w:sz w:val="20"/>
          <w:szCs w:val="20"/>
        </w:rPr>
        <w:t xml:space="preserve">роект Устава АО «СТАРТ» (новая редакция) размещен на официальном сайте Общества в сети «Интернет»: </w:t>
      </w:r>
      <w:hyperlink r:id="rId9" w:history="1">
        <w:r w:rsidRPr="009F4F31">
          <w:rPr>
            <w:sz w:val="20"/>
            <w:szCs w:val="20"/>
          </w:rPr>
          <w:t>стартоао.рф</w:t>
        </w:r>
      </w:hyperlink>
      <w:r w:rsidRPr="009F4F31">
        <w:rPr>
          <w:sz w:val="20"/>
          <w:szCs w:val="20"/>
        </w:rPr>
        <w:t xml:space="preserve"> и на сайте раскрытия информации https:disclosure.skrin.ru.</w:t>
      </w:r>
    </w:p>
    <w:p w14:paraId="2AC50260" w14:textId="77777777" w:rsidR="004E5C03" w:rsidRPr="00C34251" w:rsidRDefault="004E5C03" w:rsidP="00FB5DDE">
      <w:pPr>
        <w:jc w:val="both"/>
        <w:rPr>
          <w:bCs/>
          <w:sz w:val="20"/>
          <w:szCs w:val="20"/>
        </w:rPr>
      </w:pPr>
    </w:p>
    <w:p w14:paraId="66442AFB" w14:textId="77777777" w:rsidR="00FE1655" w:rsidRDefault="00FB5DDE" w:rsidP="00FE1655">
      <w:pPr>
        <w:rPr>
          <w:b/>
        </w:rPr>
      </w:pPr>
      <w:r w:rsidRPr="00C34251">
        <w:rPr>
          <w:b/>
        </w:rPr>
        <w:t xml:space="preserve">Акционер: </w:t>
      </w:r>
    </w:p>
    <w:p w14:paraId="03B957FA" w14:textId="0531E5A9" w:rsidR="00FB5DDE" w:rsidRPr="00FE1655" w:rsidRDefault="00FE1655" w:rsidP="00FE1655">
      <w:pPr>
        <w:jc w:val="center"/>
        <w:rPr>
          <w:b/>
        </w:rPr>
      </w:pPr>
      <w:r>
        <w:rPr>
          <w:b/>
        </w:rPr>
        <w:t>___________________________________________</w:t>
      </w:r>
      <w:r w:rsidR="00FB5DDE" w:rsidRPr="00C34251">
        <w:rPr>
          <w:b/>
        </w:rPr>
        <w:t>_____________________________________</w:t>
      </w:r>
      <w:r w:rsidRPr="00FE1655">
        <w:rPr>
          <w:sz w:val="20"/>
          <w:szCs w:val="20"/>
        </w:rPr>
        <w:t xml:space="preserve"> </w:t>
      </w:r>
      <w:r w:rsidR="00FB5DDE" w:rsidRPr="00FE1655">
        <w:rPr>
          <w:sz w:val="20"/>
          <w:szCs w:val="20"/>
        </w:rPr>
        <w:t>(Ф.И.О. либо полное наименование акционера)</w:t>
      </w:r>
    </w:p>
    <w:p w14:paraId="7870C3CB" w14:textId="2874099C" w:rsidR="00FB5DDE" w:rsidRPr="00C34251" w:rsidRDefault="00FB5DDE" w:rsidP="00FB5DDE">
      <w:pPr>
        <w:pStyle w:val="13"/>
        <w:rPr>
          <w:rFonts w:ascii="Times New Roman" w:hAnsi="Times New Roman"/>
          <w:b/>
        </w:rPr>
      </w:pPr>
      <w:r w:rsidRPr="00C34251">
        <w:rPr>
          <w:rFonts w:ascii="Times New Roman" w:hAnsi="Times New Roman"/>
          <w:b/>
        </w:rPr>
        <w:t>Число голосов, принадлежащих лицу, имеющему право на участие в общем собрании акционеров:______</w:t>
      </w:r>
    </w:p>
    <w:p w14:paraId="191448DF" w14:textId="6EB6AF8E" w:rsidR="00FB5DDE" w:rsidRPr="00C34251" w:rsidRDefault="004E5C03" w:rsidP="00FB5DDE">
      <w:pPr>
        <w:pStyle w:val="CM5"/>
        <w:spacing w:after="0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C342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Вопрос 1: </w:t>
      </w:r>
      <w:r w:rsidR="00FB5DDE" w:rsidRPr="00C34251">
        <w:rPr>
          <w:rFonts w:ascii="Times New Roman" w:hAnsi="Times New Roman" w:cs="Times New Roman"/>
          <w:sz w:val="20"/>
          <w:szCs w:val="20"/>
        </w:rPr>
        <w:t xml:space="preserve">Утверждение </w:t>
      </w:r>
      <w:r w:rsidR="002B18BF" w:rsidRPr="00C34251">
        <w:rPr>
          <w:rFonts w:ascii="Times New Roman" w:hAnsi="Times New Roman" w:cs="Times New Roman"/>
          <w:sz w:val="20"/>
          <w:szCs w:val="20"/>
        </w:rPr>
        <w:t>Устав</w:t>
      </w:r>
      <w:r w:rsidR="00FB5DDE" w:rsidRPr="00C34251">
        <w:rPr>
          <w:rFonts w:ascii="Times New Roman" w:hAnsi="Times New Roman" w:cs="Times New Roman"/>
          <w:sz w:val="20"/>
          <w:szCs w:val="20"/>
        </w:rPr>
        <w:t xml:space="preserve">а АО «СТАРТ» </w:t>
      </w:r>
      <w:r w:rsidR="002B18BF" w:rsidRPr="00C34251">
        <w:rPr>
          <w:rFonts w:ascii="Times New Roman" w:hAnsi="Times New Roman" w:cs="Times New Roman"/>
          <w:sz w:val="20"/>
          <w:szCs w:val="20"/>
        </w:rPr>
        <w:t>(новая редакция)</w:t>
      </w:r>
      <w:r w:rsidR="00FB5DDE" w:rsidRPr="00C34251">
        <w:rPr>
          <w:rFonts w:ascii="Times New Roman" w:hAnsi="Times New Roman" w:cs="Times New Roman"/>
          <w:sz w:val="20"/>
          <w:szCs w:val="20"/>
        </w:rPr>
        <w:t>.</w:t>
      </w:r>
    </w:p>
    <w:p w14:paraId="3A3C4BE2" w14:textId="3FC2E139" w:rsidR="00FB5DDE" w:rsidRPr="00C34251" w:rsidRDefault="00D7194A" w:rsidP="00FE1655">
      <w:pPr>
        <w:pStyle w:val="CM5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C34251">
        <w:rPr>
          <w:rFonts w:ascii="Times New Roman" w:hAnsi="Times New Roman" w:cs="Times New Roman"/>
          <w:b/>
          <w:spacing w:val="-2"/>
          <w:sz w:val="20"/>
          <w:szCs w:val="20"/>
        </w:rPr>
        <w:t>Формулировка решения:</w:t>
      </w:r>
      <w:r w:rsidR="00FB5DDE" w:rsidRPr="00C34251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FB5DDE" w:rsidRPr="00C34251">
        <w:rPr>
          <w:rFonts w:ascii="Times New Roman" w:hAnsi="Times New Roman" w:cs="Times New Roman"/>
          <w:b/>
          <w:sz w:val="20"/>
          <w:szCs w:val="20"/>
        </w:rPr>
        <w:t xml:space="preserve">Утвердить </w:t>
      </w:r>
      <w:r w:rsidR="002B18BF" w:rsidRPr="00C34251">
        <w:rPr>
          <w:rFonts w:ascii="Times New Roman" w:hAnsi="Times New Roman" w:cs="Times New Roman"/>
          <w:b/>
          <w:sz w:val="20"/>
          <w:szCs w:val="20"/>
        </w:rPr>
        <w:t>Устав А</w:t>
      </w:r>
      <w:r w:rsidR="00FB5DDE" w:rsidRPr="00C34251">
        <w:rPr>
          <w:rFonts w:ascii="Times New Roman" w:hAnsi="Times New Roman" w:cs="Times New Roman"/>
          <w:b/>
          <w:sz w:val="20"/>
          <w:szCs w:val="20"/>
        </w:rPr>
        <w:t xml:space="preserve">О «СТАРТ» </w:t>
      </w:r>
      <w:r w:rsidR="002B18BF" w:rsidRPr="00C34251">
        <w:rPr>
          <w:rFonts w:ascii="Times New Roman" w:hAnsi="Times New Roman" w:cs="Times New Roman"/>
          <w:b/>
          <w:sz w:val="20"/>
          <w:szCs w:val="20"/>
        </w:rPr>
        <w:t>(новая редакция)</w:t>
      </w:r>
      <w:r w:rsidR="009F4F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4F31" w:rsidRPr="00C34251">
        <w:rPr>
          <w:sz w:val="20"/>
          <w:szCs w:val="20"/>
          <w:lang w:eastAsia="ar-SA"/>
        </w:rPr>
        <w:t>*</w:t>
      </w:r>
      <w:r w:rsidR="00FB5DDE" w:rsidRPr="00C342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55"/>
        <w:gridCol w:w="2398"/>
        <w:gridCol w:w="2448"/>
      </w:tblGrid>
      <w:tr w:rsidR="00C34251" w:rsidRPr="00C34251" w14:paraId="0DA5D412" w14:textId="77777777" w:rsidTr="00FE1655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1C5" w14:textId="77777777" w:rsidR="00FB5DDE" w:rsidRPr="00C34251" w:rsidRDefault="00FB5DDE" w:rsidP="00CE2FB5">
            <w:pPr>
              <w:spacing w:before="120" w:after="120"/>
              <w:rPr>
                <w:sz w:val="20"/>
                <w:szCs w:val="20"/>
              </w:rPr>
            </w:pPr>
            <w:r w:rsidRPr="00C34251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F626" w14:textId="77777777" w:rsidR="00FB5DDE" w:rsidRPr="00C34251" w:rsidRDefault="00FB5DDE" w:rsidP="00CE2FB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251">
              <w:rPr>
                <w:sz w:val="20"/>
                <w:szCs w:val="20"/>
              </w:rPr>
              <w:t>ЗА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2A3" w14:textId="77777777" w:rsidR="00FB5DDE" w:rsidRPr="00C34251" w:rsidRDefault="00FB5DDE" w:rsidP="00CE2FB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251">
              <w:rPr>
                <w:sz w:val="20"/>
                <w:szCs w:val="20"/>
              </w:rPr>
              <w:t>ПРОТИВ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B852" w14:textId="77777777" w:rsidR="00FB5DDE" w:rsidRPr="00C34251" w:rsidRDefault="00FB5DDE" w:rsidP="00CE2FB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34251">
              <w:rPr>
                <w:sz w:val="20"/>
                <w:szCs w:val="20"/>
              </w:rPr>
              <w:t>ВОЗДЕРЖАЛСЯ</w:t>
            </w:r>
          </w:p>
        </w:tc>
      </w:tr>
      <w:tr w:rsidR="00FB5DDE" w:rsidRPr="00C34251" w14:paraId="7A542687" w14:textId="77777777" w:rsidTr="00FE1655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6572" w14:textId="45BFF0BD" w:rsidR="00FB5DDE" w:rsidRPr="00C34251" w:rsidRDefault="00FB5DDE" w:rsidP="00CE2FB5">
            <w:pPr>
              <w:spacing w:before="120" w:after="120"/>
              <w:rPr>
                <w:sz w:val="20"/>
                <w:szCs w:val="20"/>
              </w:rPr>
            </w:pPr>
            <w:r w:rsidRPr="00C34251">
              <w:rPr>
                <w:sz w:val="20"/>
                <w:szCs w:val="20"/>
              </w:rPr>
              <w:t>Число голосов*</w:t>
            </w:r>
            <w:r w:rsidR="009F4F31" w:rsidRPr="009F4F31">
              <w:rPr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504" w14:textId="77777777" w:rsidR="00FB5DDE" w:rsidRPr="00C34251" w:rsidRDefault="00FB5DDE" w:rsidP="00CE2FB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2AF" w14:textId="77777777" w:rsidR="00FB5DDE" w:rsidRPr="00C34251" w:rsidRDefault="00FB5DDE" w:rsidP="00CE2FB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14F" w14:textId="77777777" w:rsidR="00FB5DDE" w:rsidRPr="00C34251" w:rsidRDefault="00FB5DDE" w:rsidP="00CE2FB5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C23B162" w14:textId="77777777" w:rsidR="0025374E" w:rsidRPr="009F4F31" w:rsidRDefault="0025374E" w:rsidP="00FE1655">
      <w:pPr>
        <w:suppressAutoHyphens/>
        <w:autoSpaceDE w:val="0"/>
        <w:spacing w:before="120"/>
        <w:rPr>
          <w:sz w:val="20"/>
          <w:szCs w:val="20"/>
          <w:u w:val="single"/>
          <w:lang w:eastAsia="ar-SA"/>
        </w:rPr>
      </w:pPr>
      <w:r w:rsidRPr="009F4F31">
        <w:rPr>
          <w:sz w:val="20"/>
          <w:szCs w:val="20"/>
          <w:u w:val="single"/>
          <w:lang w:eastAsia="ar-SA"/>
        </w:rPr>
        <w:t>Примечание:</w:t>
      </w:r>
    </w:p>
    <w:p w14:paraId="78531F4F" w14:textId="2538603E" w:rsidR="0025374E" w:rsidRPr="009F4F31" w:rsidRDefault="0025374E" w:rsidP="009F4F31">
      <w:pPr>
        <w:jc w:val="both"/>
        <w:rPr>
          <w:sz w:val="20"/>
          <w:szCs w:val="20"/>
          <w:lang w:eastAsia="ar-SA"/>
        </w:rPr>
      </w:pPr>
      <w:r w:rsidRPr="009F4F31">
        <w:rPr>
          <w:sz w:val="20"/>
          <w:szCs w:val="20"/>
          <w:lang w:eastAsia="ar-SA"/>
        </w:rPr>
        <w:t xml:space="preserve">*   </w:t>
      </w:r>
      <w:r w:rsidR="009F4F31" w:rsidRPr="009F4F31">
        <w:rPr>
          <w:sz w:val="20"/>
          <w:szCs w:val="20"/>
          <w:lang w:eastAsia="ar-SA"/>
        </w:rPr>
        <w:t>п</w:t>
      </w:r>
      <w:r w:rsidRPr="009F4F31">
        <w:rPr>
          <w:sz w:val="20"/>
          <w:szCs w:val="20"/>
        </w:rPr>
        <w:t xml:space="preserve">роект Устава АО «СТАРТ» (новая редакция) </w:t>
      </w:r>
      <w:r w:rsidR="009F4F31" w:rsidRPr="009F4F31">
        <w:rPr>
          <w:sz w:val="20"/>
          <w:szCs w:val="20"/>
        </w:rPr>
        <w:t xml:space="preserve">размещен на официальном сайте Общества в сети «Интернет»: </w:t>
      </w:r>
      <w:hyperlink r:id="rId10" w:history="1">
        <w:r w:rsidR="009F4F31" w:rsidRPr="009F4F31">
          <w:rPr>
            <w:sz w:val="20"/>
            <w:szCs w:val="20"/>
          </w:rPr>
          <w:t>стартоао.рф</w:t>
        </w:r>
      </w:hyperlink>
      <w:r w:rsidR="009F4F31" w:rsidRPr="009F4F31">
        <w:rPr>
          <w:sz w:val="20"/>
          <w:szCs w:val="20"/>
        </w:rPr>
        <w:t xml:space="preserve"> и на сайте раскрытия информации https:disclosure.skrin.ru</w:t>
      </w:r>
      <w:r w:rsidRPr="009F4F31">
        <w:rPr>
          <w:sz w:val="20"/>
          <w:szCs w:val="20"/>
        </w:rPr>
        <w:t>.</w:t>
      </w:r>
    </w:p>
    <w:p w14:paraId="27E51C27" w14:textId="63668797" w:rsidR="0025374E" w:rsidRPr="009F4F31" w:rsidRDefault="0025374E" w:rsidP="009F4F31">
      <w:pPr>
        <w:suppressAutoHyphens/>
        <w:autoSpaceDE w:val="0"/>
        <w:rPr>
          <w:sz w:val="20"/>
          <w:szCs w:val="20"/>
        </w:rPr>
      </w:pPr>
      <w:r w:rsidRPr="009F4F31">
        <w:rPr>
          <w:sz w:val="20"/>
          <w:szCs w:val="20"/>
          <w:lang w:eastAsia="ar-SA"/>
        </w:rPr>
        <w:t>** заполняется только при наличии указаний приобретателей акций</w:t>
      </w:r>
      <w:r w:rsidR="009F4F31">
        <w:rPr>
          <w:sz w:val="20"/>
          <w:szCs w:val="20"/>
          <w:lang w:eastAsia="ar-SA"/>
        </w:rPr>
        <w:t>.</w:t>
      </w:r>
      <w:r w:rsidRPr="009F4F31">
        <w:rPr>
          <w:sz w:val="20"/>
          <w:szCs w:val="20"/>
        </w:rPr>
        <w:t xml:space="preserve"> </w:t>
      </w:r>
    </w:p>
    <w:p w14:paraId="4CC3D03A" w14:textId="77777777" w:rsidR="00FB5DDE" w:rsidRPr="009F4F31" w:rsidRDefault="00FB5DDE" w:rsidP="009F4F31">
      <w:pPr>
        <w:suppressAutoHyphens/>
        <w:autoSpaceDE w:val="0"/>
        <w:rPr>
          <w:sz w:val="20"/>
          <w:szCs w:val="20"/>
        </w:rPr>
      </w:pPr>
    </w:p>
    <w:p w14:paraId="0F182E48" w14:textId="6070F736" w:rsidR="00FB5DDE" w:rsidRPr="00C34251" w:rsidRDefault="00FE1655" w:rsidP="009F4F31">
      <w:pPr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="00FB5DDE" w:rsidRPr="009F4F31">
        <w:rPr>
          <w:sz w:val="20"/>
          <w:szCs w:val="20"/>
        </w:rPr>
        <w:t>ицам, имеющим право на участие в</w:t>
      </w:r>
      <w:r w:rsidR="002B18BF" w:rsidRPr="009F4F31">
        <w:rPr>
          <w:sz w:val="20"/>
          <w:szCs w:val="20"/>
        </w:rPr>
        <w:t xml:space="preserve">о внеочередном общем </w:t>
      </w:r>
      <w:r w:rsidR="00FB5DDE" w:rsidRPr="009F4F31">
        <w:rPr>
          <w:sz w:val="20"/>
          <w:szCs w:val="20"/>
        </w:rPr>
        <w:t>собрании</w:t>
      </w:r>
      <w:r w:rsidR="002B18BF" w:rsidRPr="009F4F31">
        <w:rPr>
          <w:sz w:val="20"/>
          <w:szCs w:val="20"/>
        </w:rPr>
        <w:t xml:space="preserve"> акционеров,</w:t>
      </w:r>
      <w:r w:rsidR="00FB5DDE" w:rsidRPr="009F4F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предоставлена </w:t>
      </w:r>
      <w:r w:rsidR="00FB5DDE" w:rsidRPr="009F4F31">
        <w:rPr>
          <w:sz w:val="20"/>
          <w:szCs w:val="20"/>
        </w:rPr>
        <w:t>возможность</w:t>
      </w:r>
      <w:r w:rsidR="00FB5DDE" w:rsidRPr="00C34251">
        <w:rPr>
          <w:sz w:val="20"/>
          <w:szCs w:val="20"/>
        </w:rPr>
        <w:t xml:space="preserve"> ознакомиться с проектами документов и материалами по повестке дня собрания по адресу: г. Казань, ул. Восстания, д. 100, зд. 315</w:t>
      </w:r>
      <w:r>
        <w:rPr>
          <w:sz w:val="20"/>
          <w:szCs w:val="20"/>
        </w:rPr>
        <w:t>,</w:t>
      </w:r>
      <w:r w:rsidR="00FB5DDE" w:rsidRPr="00C34251">
        <w:rPr>
          <w:sz w:val="20"/>
          <w:szCs w:val="20"/>
        </w:rPr>
        <w:t xml:space="preserve"> начиная с </w:t>
      </w:r>
      <w:r w:rsidR="00FB5DDE" w:rsidRPr="00C34251">
        <w:rPr>
          <w:sz w:val="20"/>
          <w:szCs w:val="20"/>
          <w:highlight w:val="yellow"/>
        </w:rPr>
        <w:t>«</w:t>
      </w:r>
      <w:r w:rsidR="003B413B">
        <w:rPr>
          <w:sz w:val="20"/>
          <w:szCs w:val="20"/>
          <w:highlight w:val="yellow"/>
        </w:rPr>
        <w:t>10</w:t>
      </w:r>
      <w:r w:rsidR="00FB5DDE" w:rsidRPr="00C34251">
        <w:rPr>
          <w:sz w:val="20"/>
          <w:szCs w:val="20"/>
          <w:highlight w:val="yellow"/>
        </w:rPr>
        <w:t xml:space="preserve">» </w:t>
      </w:r>
      <w:r w:rsidR="003B413B">
        <w:rPr>
          <w:sz w:val="20"/>
          <w:szCs w:val="20"/>
          <w:highlight w:val="yellow"/>
        </w:rPr>
        <w:t xml:space="preserve">ноября </w:t>
      </w:r>
      <w:r w:rsidR="00FB5DDE" w:rsidRPr="00C34251">
        <w:rPr>
          <w:sz w:val="20"/>
          <w:szCs w:val="20"/>
          <w:highlight w:val="yellow"/>
        </w:rPr>
        <w:t>202</w:t>
      </w:r>
      <w:r w:rsidR="00CE2FB5" w:rsidRPr="00C34251">
        <w:rPr>
          <w:sz w:val="20"/>
          <w:szCs w:val="20"/>
        </w:rPr>
        <w:t>1 года</w:t>
      </w:r>
      <w:r w:rsidR="00FB5DDE" w:rsidRPr="00C34251">
        <w:rPr>
          <w:sz w:val="20"/>
          <w:szCs w:val="20"/>
        </w:rPr>
        <w:t xml:space="preserve"> рабочие дни с 8.00 до 16.00</w:t>
      </w:r>
      <w:r w:rsidR="004A54DB" w:rsidRPr="00C34251">
        <w:rPr>
          <w:sz w:val="20"/>
          <w:szCs w:val="20"/>
        </w:rPr>
        <w:t>.</w:t>
      </w:r>
    </w:p>
    <w:p w14:paraId="2DB43CDA" w14:textId="77777777" w:rsidR="00FB5DDE" w:rsidRPr="00C34251" w:rsidRDefault="00FB5DDE" w:rsidP="00FB5DDE">
      <w:pPr>
        <w:suppressAutoHyphens/>
        <w:autoSpaceDE w:val="0"/>
        <w:spacing w:before="40" w:after="40"/>
        <w:rPr>
          <w:b/>
          <w:sz w:val="20"/>
          <w:szCs w:val="20"/>
          <w:lang w:eastAsia="ar-SA"/>
        </w:rPr>
      </w:pPr>
      <w:r w:rsidRPr="00C34251">
        <w:rPr>
          <w:b/>
          <w:sz w:val="20"/>
          <w:szCs w:val="20"/>
          <w:lang w:eastAsia="ar-SA"/>
        </w:rPr>
        <w:t xml:space="preserve">       </w:t>
      </w:r>
    </w:p>
    <w:p w14:paraId="768F2F9D" w14:textId="77777777" w:rsidR="00FB5DDE" w:rsidRPr="00C34251" w:rsidRDefault="00FB5DDE" w:rsidP="00FB5DDE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C34251">
        <w:rPr>
          <w:rFonts w:ascii="Times New Roman" w:hAnsi="Times New Roman"/>
          <w:bCs w:val="0"/>
          <w:sz w:val="20"/>
          <w:szCs w:val="20"/>
        </w:rPr>
        <w:t xml:space="preserve">Бюллетень для голосования должен быть подписан акционером. </w:t>
      </w:r>
    </w:p>
    <w:p w14:paraId="6E22919E" w14:textId="77777777" w:rsidR="00FB5DDE" w:rsidRPr="00C34251" w:rsidRDefault="00FB5DDE" w:rsidP="00FB5DDE">
      <w:pPr>
        <w:jc w:val="center"/>
        <w:rPr>
          <w:b/>
          <w:sz w:val="20"/>
          <w:szCs w:val="20"/>
        </w:rPr>
      </w:pPr>
    </w:p>
    <w:p w14:paraId="3F3956B4" w14:textId="232A1258" w:rsidR="00FB5DDE" w:rsidRPr="00C34251" w:rsidRDefault="00FB5DDE" w:rsidP="00FB5DDE">
      <w:pPr>
        <w:jc w:val="center"/>
        <w:rPr>
          <w:b/>
          <w:sz w:val="20"/>
          <w:szCs w:val="20"/>
        </w:rPr>
      </w:pPr>
      <w:r w:rsidRPr="00C34251">
        <w:rPr>
          <w:b/>
          <w:sz w:val="20"/>
          <w:szCs w:val="20"/>
        </w:rPr>
        <w:t>Подпись акционера (уполномоченного представителя) ____________</w:t>
      </w:r>
      <w:r w:rsidR="00FE1655">
        <w:rPr>
          <w:b/>
          <w:sz w:val="20"/>
          <w:szCs w:val="20"/>
        </w:rPr>
        <w:t>_______________</w:t>
      </w:r>
      <w:r w:rsidRPr="00C34251">
        <w:rPr>
          <w:b/>
          <w:sz w:val="20"/>
          <w:szCs w:val="20"/>
        </w:rPr>
        <w:t>_____________</w:t>
      </w:r>
    </w:p>
    <w:p w14:paraId="15C01E6C" w14:textId="77777777" w:rsidR="00FB5DDE" w:rsidRPr="00C34251" w:rsidRDefault="00FB5DDE" w:rsidP="00FB5DDE">
      <w:pPr>
        <w:jc w:val="center"/>
        <w:rPr>
          <w:b/>
          <w:sz w:val="20"/>
          <w:szCs w:val="20"/>
        </w:rPr>
      </w:pPr>
    </w:p>
    <w:p w14:paraId="065BBF59" w14:textId="77777777" w:rsidR="00FB5DDE" w:rsidRPr="00C34251" w:rsidRDefault="00FB5DDE" w:rsidP="00FE1655">
      <w:pPr>
        <w:keepLines/>
        <w:rPr>
          <w:b/>
          <w:snapToGrid w:val="0"/>
          <w:sz w:val="16"/>
          <w:szCs w:val="16"/>
        </w:rPr>
      </w:pPr>
      <w:r w:rsidRPr="00C34251">
        <w:rPr>
          <w:b/>
          <w:snapToGrid w:val="0"/>
          <w:sz w:val="16"/>
          <w:szCs w:val="16"/>
        </w:rPr>
        <w:t>Особые отметки (при наличии нужный вариант обвести):</w:t>
      </w:r>
    </w:p>
    <w:p w14:paraId="08C86FF5" w14:textId="590A8629" w:rsidR="00FB5DDE" w:rsidRPr="00C34251" w:rsidRDefault="00FB5DDE" w:rsidP="00FE1655">
      <w:pPr>
        <w:keepLines/>
        <w:rPr>
          <w:snapToGrid w:val="0"/>
          <w:sz w:val="16"/>
          <w:szCs w:val="16"/>
        </w:rPr>
      </w:pPr>
      <w:r w:rsidRPr="00C34251">
        <w:rPr>
          <w:snapToGrid w:val="0"/>
          <w:sz w:val="16"/>
          <w:szCs w:val="16"/>
        </w:rPr>
        <w:t>1.  Голосование осуществляется в соответствии с указаниями приобретателе</w:t>
      </w:r>
      <w:r w:rsidR="00CE2FB5" w:rsidRPr="00C34251">
        <w:rPr>
          <w:snapToGrid w:val="0"/>
          <w:sz w:val="16"/>
          <w:szCs w:val="16"/>
        </w:rPr>
        <w:t xml:space="preserve">й акций, переданных после даты </w:t>
      </w:r>
      <w:r w:rsidRPr="00C34251">
        <w:rPr>
          <w:snapToGrid w:val="0"/>
          <w:sz w:val="16"/>
          <w:szCs w:val="16"/>
        </w:rPr>
        <w:t>составления списка лиц, имеющих право на участие в общем собрании.</w:t>
      </w:r>
    </w:p>
    <w:p w14:paraId="0C7BCD71" w14:textId="77777777" w:rsidR="00FB5DDE" w:rsidRPr="00C34251" w:rsidRDefault="00FB5DDE" w:rsidP="00FE1655">
      <w:pPr>
        <w:keepLines/>
        <w:rPr>
          <w:snapToGrid w:val="0"/>
          <w:sz w:val="16"/>
          <w:szCs w:val="16"/>
        </w:rPr>
      </w:pPr>
      <w:r w:rsidRPr="00C34251">
        <w:rPr>
          <w:snapToGrid w:val="0"/>
          <w:sz w:val="16"/>
          <w:szCs w:val="16"/>
        </w:rPr>
        <w:t>2. 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14:paraId="04852DD0" w14:textId="77777777" w:rsidR="00FB5DDE" w:rsidRPr="00C34251" w:rsidRDefault="00FB5DDE" w:rsidP="00FE1655">
      <w:pPr>
        <w:keepLines/>
        <w:rPr>
          <w:snapToGrid w:val="0"/>
          <w:sz w:val="16"/>
          <w:szCs w:val="16"/>
        </w:rPr>
      </w:pPr>
      <w:r w:rsidRPr="00C34251">
        <w:rPr>
          <w:snapToGrid w:val="0"/>
          <w:sz w:val="16"/>
          <w:szCs w:val="16"/>
        </w:rPr>
        <w:t>3.  Часть акций передана после даты составления списка лиц, имеющих право на участие в общем собрании акционеров.</w:t>
      </w:r>
    </w:p>
    <w:p w14:paraId="043B3C2A" w14:textId="338267D8" w:rsidR="00FB5DDE" w:rsidRPr="00C34251" w:rsidRDefault="00FB5DDE" w:rsidP="00FE1655">
      <w:pPr>
        <w:pStyle w:val="33"/>
        <w:spacing w:after="0"/>
        <w:ind w:left="0"/>
        <w:jc w:val="both"/>
        <w:rPr>
          <w:b/>
          <w:bCs/>
          <w:u w:val="single"/>
        </w:rPr>
      </w:pPr>
      <w:r w:rsidRPr="00C34251">
        <w:t xml:space="preserve">Если акционер голосует принадлежащими ему акциями, число которых со дня составления списка лиц, имеющих право на участие в </w:t>
      </w:r>
      <w:r w:rsidR="00FE1655">
        <w:rPr>
          <w:lang w:val="ru-RU"/>
        </w:rPr>
        <w:t>о</w:t>
      </w:r>
      <w:r w:rsidRPr="00C34251">
        <w:t xml:space="preserve">бщем собрании акционеров, не изменилось: </w:t>
      </w:r>
      <w:r w:rsidRPr="00C34251">
        <w:rPr>
          <w:b/>
          <w:bCs/>
          <w:u w:val="single"/>
        </w:rPr>
        <w:t>он выбирает из предусмотренных вариантов голосования один путём вычеркивания двух других вариантов!</w:t>
      </w:r>
    </w:p>
    <w:p w14:paraId="1349AEB7" w14:textId="692765EF" w:rsidR="00FB5DDE" w:rsidRPr="00C34251" w:rsidRDefault="00FB5DDE" w:rsidP="00FE1655">
      <w:pPr>
        <w:keepLines/>
        <w:spacing w:before="120" w:after="120"/>
        <w:jc w:val="center"/>
        <w:rPr>
          <w:b/>
          <w:sz w:val="16"/>
          <w:szCs w:val="16"/>
        </w:rPr>
      </w:pPr>
      <w:r w:rsidRPr="00C34251">
        <w:rPr>
          <w:b/>
          <w:sz w:val="16"/>
          <w:szCs w:val="16"/>
        </w:rPr>
        <w:t>Р</w:t>
      </w:r>
      <w:r w:rsidR="00C0222A" w:rsidRPr="00C34251">
        <w:rPr>
          <w:b/>
          <w:sz w:val="16"/>
          <w:szCs w:val="16"/>
        </w:rPr>
        <w:t>АЗЪЯСНЕНИЯ О ПОРЯДКЕ ЗАПОЛНЕНИЯ</w:t>
      </w:r>
      <w:r w:rsidRPr="00C34251">
        <w:rPr>
          <w:b/>
          <w:sz w:val="16"/>
          <w:szCs w:val="16"/>
        </w:rPr>
        <w:t xml:space="preserve"> БЮЛЛЕТЕНЯ:</w:t>
      </w:r>
    </w:p>
    <w:p w14:paraId="0CC05EF3" w14:textId="77777777" w:rsidR="00FB5DDE" w:rsidRPr="00C34251" w:rsidRDefault="00FB5DDE" w:rsidP="00FE1655">
      <w:pPr>
        <w:keepLines/>
        <w:jc w:val="both"/>
        <w:rPr>
          <w:snapToGrid w:val="0"/>
          <w:sz w:val="16"/>
          <w:szCs w:val="16"/>
        </w:rPr>
      </w:pPr>
      <w:r w:rsidRPr="00C34251">
        <w:rPr>
          <w:snapToGrid w:val="0"/>
          <w:sz w:val="16"/>
          <w:szCs w:val="16"/>
        </w:rPr>
        <w:t xml:space="preserve">1.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 </w:t>
      </w:r>
    </w:p>
    <w:p w14:paraId="4B075A28" w14:textId="1AA501B2" w:rsidR="00FB5DDE" w:rsidRPr="00C34251" w:rsidRDefault="00FB5DDE" w:rsidP="00FE1655">
      <w:pPr>
        <w:keepLines/>
        <w:jc w:val="both"/>
        <w:rPr>
          <w:snapToGrid w:val="0"/>
          <w:sz w:val="16"/>
          <w:szCs w:val="16"/>
        </w:rPr>
      </w:pPr>
      <w:r w:rsidRPr="00C34251">
        <w:rPr>
          <w:snapToGrid w:val="0"/>
          <w:sz w:val="16"/>
          <w:szCs w:val="16"/>
        </w:rPr>
        <w:t>2. Если в бюллетене оставлен</w:t>
      </w:r>
      <w:r w:rsidR="00C0222A" w:rsidRPr="00C34251">
        <w:rPr>
          <w:snapToGrid w:val="0"/>
          <w:sz w:val="16"/>
          <w:szCs w:val="16"/>
        </w:rPr>
        <w:t>о</w:t>
      </w:r>
      <w:r w:rsidRPr="00C34251">
        <w:rPr>
          <w:snapToGrid w:val="0"/>
          <w:sz w:val="16"/>
          <w:szCs w:val="16"/>
        </w:rPr>
        <w:t xml:space="preserve">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</w:t>
      </w:r>
      <w:r w:rsidR="00F850FC" w:rsidRPr="00C34251">
        <w:rPr>
          <w:snapToGrid w:val="0"/>
          <w:sz w:val="16"/>
          <w:szCs w:val="16"/>
        </w:rPr>
        <w:t xml:space="preserve"> лиц</w:t>
      </w:r>
      <w:r w:rsidRPr="00C34251">
        <w:rPr>
          <w:snapToGrid w:val="0"/>
          <w:sz w:val="16"/>
          <w:szCs w:val="16"/>
        </w:rPr>
        <w:t>, имеющих право на участие в общем собрании, и (или) в соответствии с указаниями владельцев депозитарных ценных бумаг;</w:t>
      </w:r>
    </w:p>
    <w:p w14:paraId="16366392" w14:textId="77777777" w:rsidR="00FE1655" w:rsidRDefault="00FB5DDE" w:rsidP="00FE1655">
      <w:pPr>
        <w:keepLines/>
        <w:jc w:val="both"/>
        <w:rPr>
          <w:snapToGrid w:val="0"/>
          <w:sz w:val="16"/>
          <w:szCs w:val="16"/>
        </w:rPr>
      </w:pPr>
      <w:r w:rsidRPr="00C34251">
        <w:rPr>
          <w:snapToGrid w:val="0"/>
          <w:sz w:val="16"/>
          <w:szCs w:val="16"/>
        </w:rPr>
        <w:t>3.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39CAE9B8" w14:textId="2CCB8191" w:rsidR="00121027" w:rsidRPr="00C34251" w:rsidRDefault="00FB5DDE" w:rsidP="00FE1655">
      <w:pPr>
        <w:keepLines/>
        <w:jc w:val="both"/>
        <w:rPr>
          <w:sz w:val="16"/>
          <w:szCs w:val="16"/>
        </w:rPr>
      </w:pPr>
      <w:r w:rsidRPr="00C34251">
        <w:rPr>
          <w:snapToGrid w:val="0"/>
          <w:sz w:val="16"/>
          <w:szCs w:val="16"/>
        </w:rPr>
        <w:t>4.</w:t>
      </w:r>
      <w:r w:rsidR="00FE1655">
        <w:rPr>
          <w:snapToGrid w:val="0"/>
          <w:sz w:val="16"/>
          <w:szCs w:val="16"/>
        </w:rPr>
        <w:t xml:space="preserve"> </w:t>
      </w:r>
      <w:r w:rsidRPr="00C34251">
        <w:rPr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sectPr w:rsidR="00121027" w:rsidRPr="00C34251" w:rsidSect="00FE1655">
      <w:footerReference w:type="default" r:id="rId11"/>
      <w:pgSz w:w="11906" w:h="16838"/>
      <w:pgMar w:top="993" w:right="991" w:bottom="993" w:left="1276" w:header="0" w:footer="12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EEC2" w14:textId="77777777" w:rsidR="009B16A3" w:rsidRDefault="009B16A3" w:rsidP="00121027">
      <w:r>
        <w:separator/>
      </w:r>
    </w:p>
  </w:endnote>
  <w:endnote w:type="continuationSeparator" w:id="0">
    <w:p w14:paraId="5FEC68A5" w14:textId="77777777" w:rsidR="009B16A3" w:rsidRDefault="009B16A3" w:rsidP="0012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0E39" w14:textId="2B15FEC3" w:rsidR="00E81CF1" w:rsidRDefault="00E81CF1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ED2490">
      <w:rPr>
        <w:noProof/>
      </w:rPr>
      <w:t>1</w:t>
    </w:r>
    <w:r>
      <w:rPr>
        <w:noProof/>
      </w:rPr>
      <w:fldChar w:fldCharType="end"/>
    </w:r>
  </w:p>
  <w:p w14:paraId="1DCE82A4" w14:textId="77777777" w:rsidR="00E81CF1" w:rsidRDefault="00E81CF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91C2" w14:textId="77777777" w:rsidR="009B16A3" w:rsidRDefault="009B16A3" w:rsidP="00121027">
      <w:r>
        <w:separator/>
      </w:r>
    </w:p>
  </w:footnote>
  <w:footnote w:type="continuationSeparator" w:id="0">
    <w:p w14:paraId="79296AF1" w14:textId="77777777" w:rsidR="009B16A3" w:rsidRDefault="009B16A3" w:rsidP="0012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CAF"/>
    <w:multiLevelType w:val="multilevel"/>
    <w:tmpl w:val="15C46E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11A21"/>
    <w:multiLevelType w:val="multilevel"/>
    <w:tmpl w:val="49E8C1D0"/>
    <w:lvl w:ilvl="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C789E"/>
    <w:multiLevelType w:val="hybridMultilevel"/>
    <w:tmpl w:val="3AC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0E00"/>
    <w:multiLevelType w:val="hybridMultilevel"/>
    <w:tmpl w:val="75EA2EFC"/>
    <w:lvl w:ilvl="0" w:tplc="0480E9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197D16"/>
    <w:multiLevelType w:val="multilevel"/>
    <w:tmpl w:val="0E9A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C73C0A"/>
    <w:multiLevelType w:val="multilevel"/>
    <w:tmpl w:val="15ACE6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D14237"/>
    <w:multiLevelType w:val="multilevel"/>
    <w:tmpl w:val="FC3C1808"/>
    <w:lvl w:ilvl="0">
      <w:start w:val="1"/>
      <w:numFmt w:val="decimal"/>
      <w:lvlText w:val="%1."/>
      <w:lvlJc w:val="left"/>
      <w:pPr>
        <w:ind w:left="660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0B25"/>
    <w:rsid w:val="0000600F"/>
    <w:rsid w:val="00024EC2"/>
    <w:rsid w:val="00053EEE"/>
    <w:rsid w:val="000A1BDA"/>
    <w:rsid w:val="000A29D6"/>
    <w:rsid w:val="000C48BB"/>
    <w:rsid w:val="000E5C66"/>
    <w:rsid w:val="00121027"/>
    <w:rsid w:val="00142FB2"/>
    <w:rsid w:val="00194C27"/>
    <w:rsid w:val="001B1F35"/>
    <w:rsid w:val="001B3ED9"/>
    <w:rsid w:val="001B6D3F"/>
    <w:rsid w:val="001C7C48"/>
    <w:rsid w:val="001D3A75"/>
    <w:rsid w:val="001F3B27"/>
    <w:rsid w:val="0025374E"/>
    <w:rsid w:val="002559BF"/>
    <w:rsid w:val="00270F13"/>
    <w:rsid w:val="002B18BF"/>
    <w:rsid w:val="002D3F49"/>
    <w:rsid w:val="002E4EF9"/>
    <w:rsid w:val="00312685"/>
    <w:rsid w:val="003310C9"/>
    <w:rsid w:val="00346ACB"/>
    <w:rsid w:val="00357194"/>
    <w:rsid w:val="00366BAE"/>
    <w:rsid w:val="00382BEA"/>
    <w:rsid w:val="003B0878"/>
    <w:rsid w:val="003B413B"/>
    <w:rsid w:val="003C2DC7"/>
    <w:rsid w:val="003C463D"/>
    <w:rsid w:val="003C4845"/>
    <w:rsid w:val="003E1AEF"/>
    <w:rsid w:val="00402B98"/>
    <w:rsid w:val="00446358"/>
    <w:rsid w:val="004914B3"/>
    <w:rsid w:val="004A54DB"/>
    <w:rsid w:val="004B2B8A"/>
    <w:rsid w:val="004E5C03"/>
    <w:rsid w:val="00501AE6"/>
    <w:rsid w:val="005118ED"/>
    <w:rsid w:val="00564B1A"/>
    <w:rsid w:val="00586BCB"/>
    <w:rsid w:val="005B0037"/>
    <w:rsid w:val="005B5D3B"/>
    <w:rsid w:val="005F5E8E"/>
    <w:rsid w:val="00632D3F"/>
    <w:rsid w:val="006864A5"/>
    <w:rsid w:val="006A6C2A"/>
    <w:rsid w:val="006D268D"/>
    <w:rsid w:val="006E7B0C"/>
    <w:rsid w:val="00785AB6"/>
    <w:rsid w:val="007A2436"/>
    <w:rsid w:val="007B0ED1"/>
    <w:rsid w:val="007C4289"/>
    <w:rsid w:val="007E19E5"/>
    <w:rsid w:val="007F7DC3"/>
    <w:rsid w:val="0081297A"/>
    <w:rsid w:val="008375FC"/>
    <w:rsid w:val="008453A0"/>
    <w:rsid w:val="008474AF"/>
    <w:rsid w:val="008612BF"/>
    <w:rsid w:val="008761F9"/>
    <w:rsid w:val="008D0189"/>
    <w:rsid w:val="00920432"/>
    <w:rsid w:val="00943B0F"/>
    <w:rsid w:val="0094422C"/>
    <w:rsid w:val="009B16A3"/>
    <w:rsid w:val="009C1DA1"/>
    <w:rsid w:val="009F4F31"/>
    <w:rsid w:val="00A17BA3"/>
    <w:rsid w:val="00A410CF"/>
    <w:rsid w:val="00A50DB2"/>
    <w:rsid w:val="00A62FA5"/>
    <w:rsid w:val="00AB2C34"/>
    <w:rsid w:val="00B33C35"/>
    <w:rsid w:val="00B371B7"/>
    <w:rsid w:val="00B67A89"/>
    <w:rsid w:val="00B96F7D"/>
    <w:rsid w:val="00BA17DD"/>
    <w:rsid w:val="00BD7FBC"/>
    <w:rsid w:val="00BE0CF7"/>
    <w:rsid w:val="00BE28F1"/>
    <w:rsid w:val="00C0222A"/>
    <w:rsid w:val="00C34251"/>
    <w:rsid w:val="00C612A0"/>
    <w:rsid w:val="00CB03F0"/>
    <w:rsid w:val="00CB52C5"/>
    <w:rsid w:val="00CB5DF7"/>
    <w:rsid w:val="00CE2FB5"/>
    <w:rsid w:val="00D3013D"/>
    <w:rsid w:val="00D7194A"/>
    <w:rsid w:val="00D81CC3"/>
    <w:rsid w:val="00DA1B0B"/>
    <w:rsid w:val="00DC2D47"/>
    <w:rsid w:val="00E00D5F"/>
    <w:rsid w:val="00E126F9"/>
    <w:rsid w:val="00E15732"/>
    <w:rsid w:val="00E2540B"/>
    <w:rsid w:val="00E56C31"/>
    <w:rsid w:val="00E81CF1"/>
    <w:rsid w:val="00ED2490"/>
    <w:rsid w:val="00F04DD0"/>
    <w:rsid w:val="00F27681"/>
    <w:rsid w:val="00F4175F"/>
    <w:rsid w:val="00F814E1"/>
    <w:rsid w:val="00F850FC"/>
    <w:rsid w:val="00FB3DD1"/>
    <w:rsid w:val="00FB5DDE"/>
    <w:rsid w:val="00FE1655"/>
    <w:rsid w:val="00FE3525"/>
    <w:rsid w:val="061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BC882"/>
  <w15:docId w15:val="{A8D8B7A1-93F7-4C7B-B92D-B68EC3CB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210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121027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B5D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210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1027"/>
    <w:pPr>
      <w:keepNext/>
      <w:numPr>
        <w:ilvl w:val="6"/>
        <w:numId w:val="1"/>
      </w:numPr>
      <w:ind w:firstLine="400"/>
      <w:jc w:val="both"/>
      <w:outlineLvl w:val="6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1027"/>
    <w:rPr>
      <w:color w:val="000000"/>
      <w:sz w:val="28"/>
      <w:szCs w:val="28"/>
    </w:rPr>
  </w:style>
  <w:style w:type="character" w:customStyle="1" w:styleId="WW8Num1z1">
    <w:name w:val="WW8Num1z1"/>
    <w:qFormat/>
    <w:rsid w:val="00121027"/>
  </w:style>
  <w:style w:type="character" w:customStyle="1" w:styleId="WW8Num1z2">
    <w:name w:val="WW8Num1z2"/>
    <w:qFormat/>
    <w:rsid w:val="00121027"/>
  </w:style>
  <w:style w:type="character" w:customStyle="1" w:styleId="WW8Num1z3">
    <w:name w:val="WW8Num1z3"/>
    <w:qFormat/>
    <w:rsid w:val="00121027"/>
  </w:style>
  <w:style w:type="character" w:customStyle="1" w:styleId="WW8Num1z4">
    <w:name w:val="WW8Num1z4"/>
    <w:qFormat/>
    <w:rsid w:val="00121027"/>
  </w:style>
  <w:style w:type="character" w:customStyle="1" w:styleId="WW8Num1z5">
    <w:name w:val="WW8Num1z5"/>
    <w:qFormat/>
    <w:rsid w:val="00121027"/>
  </w:style>
  <w:style w:type="character" w:customStyle="1" w:styleId="WW8Num1z6">
    <w:name w:val="WW8Num1z6"/>
    <w:qFormat/>
    <w:rsid w:val="00121027"/>
  </w:style>
  <w:style w:type="character" w:customStyle="1" w:styleId="WW8Num1z7">
    <w:name w:val="WW8Num1z7"/>
    <w:qFormat/>
    <w:rsid w:val="00121027"/>
  </w:style>
  <w:style w:type="character" w:customStyle="1" w:styleId="WW8Num1z8">
    <w:name w:val="WW8Num1z8"/>
    <w:qFormat/>
    <w:rsid w:val="00121027"/>
  </w:style>
  <w:style w:type="character" w:customStyle="1" w:styleId="WW8Num2z0">
    <w:name w:val="WW8Num2z0"/>
    <w:qFormat/>
    <w:rsid w:val="00121027"/>
    <w:rPr>
      <w:rFonts w:ascii="Symbol" w:hAnsi="Symbol" w:cs="Symbol"/>
    </w:rPr>
  </w:style>
  <w:style w:type="character" w:customStyle="1" w:styleId="WW8Num3z0">
    <w:name w:val="WW8Num3z0"/>
    <w:qFormat/>
    <w:rsid w:val="00121027"/>
    <w:rPr>
      <w:sz w:val="28"/>
      <w:szCs w:val="28"/>
    </w:rPr>
  </w:style>
  <w:style w:type="character" w:customStyle="1" w:styleId="WW8Num3z1">
    <w:name w:val="WW8Num3z1"/>
    <w:qFormat/>
    <w:rsid w:val="00121027"/>
  </w:style>
  <w:style w:type="character" w:customStyle="1" w:styleId="WW8Num3z2">
    <w:name w:val="WW8Num3z2"/>
    <w:qFormat/>
    <w:rsid w:val="00121027"/>
  </w:style>
  <w:style w:type="character" w:customStyle="1" w:styleId="WW8Num3z3">
    <w:name w:val="WW8Num3z3"/>
    <w:qFormat/>
    <w:rsid w:val="00121027"/>
  </w:style>
  <w:style w:type="character" w:customStyle="1" w:styleId="WW8Num3z4">
    <w:name w:val="WW8Num3z4"/>
    <w:qFormat/>
    <w:rsid w:val="00121027"/>
  </w:style>
  <w:style w:type="character" w:customStyle="1" w:styleId="WW8Num3z5">
    <w:name w:val="WW8Num3z5"/>
    <w:qFormat/>
    <w:rsid w:val="00121027"/>
  </w:style>
  <w:style w:type="character" w:customStyle="1" w:styleId="WW8Num3z6">
    <w:name w:val="WW8Num3z6"/>
    <w:qFormat/>
    <w:rsid w:val="00121027"/>
  </w:style>
  <w:style w:type="character" w:customStyle="1" w:styleId="WW8Num3z7">
    <w:name w:val="WW8Num3z7"/>
    <w:qFormat/>
    <w:rsid w:val="00121027"/>
  </w:style>
  <w:style w:type="character" w:customStyle="1" w:styleId="WW8Num3z8">
    <w:name w:val="WW8Num3z8"/>
    <w:qFormat/>
    <w:rsid w:val="00121027"/>
  </w:style>
  <w:style w:type="character" w:customStyle="1" w:styleId="WW8Num4z0">
    <w:name w:val="WW8Num4z0"/>
    <w:qFormat/>
    <w:rsid w:val="00121027"/>
    <w:rPr>
      <w:color w:val="000000"/>
      <w:sz w:val="28"/>
      <w:szCs w:val="28"/>
    </w:rPr>
  </w:style>
  <w:style w:type="character" w:customStyle="1" w:styleId="WW8Num4z1">
    <w:name w:val="WW8Num4z1"/>
    <w:qFormat/>
    <w:rsid w:val="00121027"/>
  </w:style>
  <w:style w:type="character" w:customStyle="1" w:styleId="WW8Num4z2">
    <w:name w:val="WW8Num4z2"/>
    <w:qFormat/>
    <w:rsid w:val="00121027"/>
  </w:style>
  <w:style w:type="character" w:customStyle="1" w:styleId="WW8Num4z3">
    <w:name w:val="WW8Num4z3"/>
    <w:qFormat/>
    <w:rsid w:val="00121027"/>
  </w:style>
  <w:style w:type="character" w:customStyle="1" w:styleId="WW8Num4z4">
    <w:name w:val="WW8Num4z4"/>
    <w:qFormat/>
    <w:rsid w:val="00121027"/>
  </w:style>
  <w:style w:type="character" w:customStyle="1" w:styleId="WW8Num4z5">
    <w:name w:val="WW8Num4z5"/>
    <w:qFormat/>
    <w:rsid w:val="00121027"/>
  </w:style>
  <w:style w:type="character" w:customStyle="1" w:styleId="WW8Num4z6">
    <w:name w:val="WW8Num4z6"/>
    <w:qFormat/>
    <w:rsid w:val="00121027"/>
  </w:style>
  <w:style w:type="character" w:customStyle="1" w:styleId="WW8Num4z7">
    <w:name w:val="WW8Num4z7"/>
    <w:qFormat/>
    <w:rsid w:val="00121027"/>
  </w:style>
  <w:style w:type="character" w:customStyle="1" w:styleId="WW8Num4z8">
    <w:name w:val="WW8Num4z8"/>
    <w:qFormat/>
    <w:rsid w:val="00121027"/>
  </w:style>
  <w:style w:type="character" w:customStyle="1" w:styleId="WW8Num5z0">
    <w:name w:val="WW8Num5z0"/>
    <w:qFormat/>
    <w:rsid w:val="00121027"/>
    <w:rPr>
      <w:color w:val="000000"/>
    </w:rPr>
  </w:style>
  <w:style w:type="character" w:customStyle="1" w:styleId="WW8Num5z1">
    <w:name w:val="WW8Num5z1"/>
    <w:qFormat/>
    <w:rsid w:val="00121027"/>
  </w:style>
  <w:style w:type="character" w:customStyle="1" w:styleId="WW8Num5z2">
    <w:name w:val="WW8Num5z2"/>
    <w:qFormat/>
    <w:rsid w:val="00121027"/>
  </w:style>
  <w:style w:type="character" w:customStyle="1" w:styleId="WW8Num5z3">
    <w:name w:val="WW8Num5z3"/>
    <w:qFormat/>
    <w:rsid w:val="00121027"/>
  </w:style>
  <w:style w:type="character" w:customStyle="1" w:styleId="WW8Num5z4">
    <w:name w:val="WW8Num5z4"/>
    <w:qFormat/>
    <w:rsid w:val="00121027"/>
  </w:style>
  <w:style w:type="character" w:customStyle="1" w:styleId="WW8Num5z5">
    <w:name w:val="WW8Num5z5"/>
    <w:qFormat/>
    <w:rsid w:val="00121027"/>
  </w:style>
  <w:style w:type="character" w:customStyle="1" w:styleId="WW8Num5z6">
    <w:name w:val="WW8Num5z6"/>
    <w:qFormat/>
    <w:rsid w:val="00121027"/>
  </w:style>
  <w:style w:type="character" w:customStyle="1" w:styleId="WW8Num5z7">
    <w:name w:val="WW8Num5z7"/>
    <w:qFormat/>
    <w:rsid w:val="00121027"/>
  </w:style>
  <w:style w:type="character" w:customStyle="1" w:styleId="WW8Num5z8">
    <w:name w:val="WW8Num5z8"/>
    <w:qFormat/>
    <w:rsid w:val="00121027"/>
  </w:style>
  <w:style w:type="character" w:customStyle="1" w:styleId="70">
    <w:name w:val="Заголовок 7 Знак"/>
    <w:qFormat/>
    <w:rsid w:val="00121027"/>
    <w:rPr>
      <w:b/>
      <w:sz w:val="28"/>
      <w:szCs w:val="24"/>
      <w:lang w:val="en-US" w:bidi="ar-SA"/>
    </w:rPr>
  </w:style>
  <w:style w:type="character" w:customStyle="1" w:styleId="a3">
    <w:name w:val="Основной текст Знак"/>
    <w:qFormat/>
    <w:rsid w:val="00121027"/>
    <w:rPr>
      <w:b/>
      <w:sz w:val="28"/>
      <w:szCs w:val="24"/>
      <w:lang w:val="ru-RU" w:bidi="ar-SA"/>
    </w:rPr>
  </w:style>
  <w:style w:type="character" w:customStyle="1" w:styleId="60">
    <w:name w:val="Заголовок 6 Знак"/>
    <w:qFormat/>
    <w:rsid w:val="00121027"/>
    <w:rPr>
      <w:b/>
      <w:bCs/>
      <w:sz w:val="22"/>
      <w:szCs w:val="22"/>
    </w:rPr>
  </w:style>
  <w:style w:type="character" w:customStyle="1" w:styleId="a4">
    <w:name w:val="Основной текст с отступом Знак"/>
    <w:basedOn w:val="a0"/>
    <w:qFormat/>
    <w:rsid w:val="00121027"/>
  </w:style>
  <w:style w:type="character" w:customStyle="1" w:styleId="10">
    <w:name w:val="Заголовок 1 Знак"/>
    <w:qFormat/>
    <w:rsid w:val="0012102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выноски Знак"/>
    <w:qFormat/>
    <w:rsid w:val="00121027"/>
    <w:rPr>
      <w:rFonts w:ascii="Tahoma" w:hAnsi="Tahoma" w:cs="Tahoma"/>
      <w:sz w:val="16"/>
      <w:szCs w:val="16"/>
    </w:rPr>
  </w:style>
  <w:style w:type="character" w:customStyle="1" w:styleId="a6">
    <w:name w:val="Стиль текста Знак"/>
    <w:qFormat/>
    <w:rsid w:val="00121027"/>
    <w:rPr>
      <w:sz w:val="24"/>
    </w:rPr>
  </w:style>
  <w:style w:type="character" w:customStyle="1" w:styleId="31">
    <w:name w:val="Основной текст 3 Знак"/>
    <w:qFormat/>
    <w:rsid w:val="00121027"/>
    <w:rPr>
      <w:sz w:val="16"/>
      <w:szCs w:val="16"/>
    </w:rPr>
  </w:style>
  <w:style w:type="character" w:customStyle="1" w:styleId="apple-converted-space">
    <w:name w:val="apple-converted-space"/>
    <w:qFormat/>
    <w:rsid w:val="00121027"/>
  </w:style>
  <w:style w:type="character" w:customStyle="1" w:styleId="20">
    <w:name w:val="Основной текст с отступом 2 Знак"/>
    <w:qFormat/>
    <w:rsid w:val="00121027"/>
    <w:rPr>
      <w:sz w:val="24"/>
      <w:szCs w:val="24"/>
    </w:rPr>
  </w:style>
  <w:style w:type="character" w:customStyle="1" w:styleId="a7">
    <w:name w:val="Текст сноски Знак"/>
    <w:basedOn w:val="a0"/>
    <w:qFormat/>
    <w:rsid w:val="00121027"/>
  </w:style>
  <w:style w:type="character" w:customStyle="1" w:styleId="FootnoteCharacters">
    <w:name w:val="Footnote Characters"/>
    <w:qFormat/>
    <w:rsid w:val="00121027"/>
    <w:rPr>
      <w:vertAlign w:val="superscript"/>
    </w:rPr>
  </w:style>
  <w:style w:type="character" w:customStyle="1" w:styleId="21">
    <w:name w:val="Заголовок 2 Знак"/>
    <w:qFormat/>
    <w:rsid w:val="00121027"/>
    <w:rPr>
      <w:b/>
      <w:sz w:val="24"/>
      <w:szCs w:val="24"/>
    </w:rPr>
  </w:style>
  <w:style w:type="character" w:customStyle="1" w:styleId="a8">
    <w:name w:val="Название Знак"/>
    <w:qFormat/>
    <w:rsid w:val="00121027"/>
    <w:rPr>
      <w:b/>
      <w:sz w:val="28"/>
    </w:rPr>
  </w:style>
  <w:style w:type="character" w:customStyle="1" w:styleId="22">
    <w:name w:val="Основной текст 2 Знак"/>
    <w:qFormat/>
    <w:rsid w:val="00121027"/>
    <w:rPr>
      <w:sz w:val="24"/>
      <w:szCs w:val="24"/>
    </w:rPr>
  </w:style>
  <w:style w:type="character" w:customStyle="1" w:styleId="a9">
    <w:name w:val="Верхний колонтитул Знак"/>
    <w:qFormat/>
    <w:rsid w:val="00121027"/>
    <w:rPr>
      <w:sz w:val="24"/>
      <w:szCs w:val="24"/>
    </w:rPr>
  </w:style>
  <w:style w:type="character" w:customStyle="1" w:styleId="aa">
    <w:name w:val="Нижний колонтитул Знак"/>
    <w:qFormat/>
    <w:rsid w:val="00121027"/>
    <w:rPr>
      <w:sz w:val="24"/>
      <w:szCs w:val="24"/>
    </w:rPr>
  </w:style>
  <w:style w:type="paragraph" w:customStyle="1" w:styleId="Heading">
    <w:name w:val="Heading"/>
    <w:basedOn w:val="a"/>
    <w:next w:val="ab"/>
    <w:qFormat/>
    <w:rsid w:val="00121027"/>
    <w:pPr>
      <w:jc w:val="center"/>
    </w:pPr>
    <w:rPr>
      <w:b/>
      <w:sz w:val="28"/>
      <w:szCs w:val="20"/>
      <w:lang w:val="en-US"/>
    </w:rPr>
  </w:style>
  <w:style w:type="paragraph" w:styleId="ab">
    <w:name w:val="Body Text"/>
    <w:basedOn w:val="a"/>
    <w:rsid w:val="00121027"/>
    <w:pPr>
      <w:ind w:right="-1"/>
      <w:jc w:val="center"/>
    </w:pPr>
    <w:rPr>
      <w:b/>
      <w:sz w:val="28"/>
    </w:rPr>
  </w:style>
  <w:style w:type="paragraph" w:styleId="ac">
    <w:name w:val="List"/>
    <w:basedOn w:val="ab"/>
    <w:rsid w:val="00121027"/>
  </w:style>
  <w:style w:type="paragraph" w:customStyle="1" w:styleId="11">
    <w:name w:val="Название объекта1"/>
    <w:basedOn w:val="a"/>
    <w:qFormat/>
    <w:rsid w:val="00121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21027"/>
    <w:pPr>
      <w:suppressLineNumbers/>
    </w:pPr>
  </w:style>
  <w:style w:type="paragraph" w:styleId="ad">
    <w:name w:val="List Bullet"/>
    <w:basedOn w:val="a"/>
    <w:qFormat/>
    <w:rsid w:val="00121027"/>
    <w:pPr>
      <w:tabs>
        <w:tab w:val="num" w:pos="360"/>
      </w:tabs>
      <w:ind w:left="360" w:hanging="360"/>
      <w:jc w:val="both"/>
    </w:pPr>
    <w:rPr>
      <w:sz w:val="28"/>
      <w:szCs w:val="20"/>
    </w:rPr>
  </w:style>
  <w:style w:type="paragraph" w:styleId="ae">
    <w:name w:val="Body Text Indent"/>
    <w:basedOn w:val="a"/>
    <w:rsid w:val="00121027"/>
    <w:pPr>
      <w:ind w:left="300"/>
    </w:pPr>
    <w:rPr>
      <w:sz w:val="20"/>
      <w:szCs w:val="20"/>
    </w:rPr>
  </w:style>
  <w:style w:type="paragraph" w:styleId="af">
    <w:name w:val="List Paragraph"/>
    <w:basedOn w:val="a"/>
    <w:qFormat/>
    <w:rsid w:val="00121027"/>
    <w:pPr>
      <w:ind w:left="720"/>
      <w:contextualSpacing/>
    </w:pPr>
  </w:style>
  <w:style w:type="paragraph" w:styleId="af0">
    <w:name w:val="Balloon Text"/>
    <w:basedOn w:val="a"/>
    <w:qFormat/>
    <w:rsid w:val="00121027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121027"/>
    <w:pPr>
      <w:spacing w:before="100" w:after="100"/>
    </w:pPr>
  </w:style>
  <w:style w:type="paragraph" w:customStyle="1" w:styleId="af2">
    <w:name w:val="Стиль текста"/>
    <w:basedOn w:val="a"/>
    <w:qFormat/>
    <w:rsid w:val="00121027"/>
    <w:pPr>
      <w:tabs>
        <w:tab w:val="left" w:pos="1134"/>
      </w:tabs>
      <w:spacing w:before="120" w:after="120"/>
      <w:ind w:firstLine="720"/>
      <w:jc w:val="both"/>
    </w:pPr>
    <w:rPr>
      <w:szCs w:val="20"/>
    </w:rPr>
  </w:style>
  <w:style w:type="paragraph" w:styleId="32">
    <w:name w:val="Body Text 3"/>
    <w:basedOn w:val="a"/>
    <w:qFormat/>
    <w:rsid w:val="00121027"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rsid w:val="00121027"/>
    <w:pPr>
      <w:spacing w:after="120" w:line="480" w:lineRule="auto"/>
      <w:ind w:left="283"/>
    </w:pPr>
    <w:rPr>
      <w:lang w:val="en-US"/>
    </w:rPr>
  </w:style>
  <w:style w:type="paragraph" w:customStyle="1" w:styleId="12">
    <w:name w:val="Текст сноски1"/>
    <w:basedOn w:val="a"/>
    <w:rsid w:val="00121027"/>
    <w:rPr>
      <w:sz w:val="20"/>
      <w:szCs w:val="20"/>
    </w:rPr>
  </w:style>
  <w:style w:type="paragraph" w:customStyle="1" w:styleId="CharChar">
    <w:name w:val="Char Char"/>
    <w:basedOn w:val="a"/>
    <w:qFormat/>
    <w:rsid w:val="0012102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3">
    <w:name w:val="No Spacing"/>
    <w:qFormat/>
    <w:rsid w:val="00121027"/>
    <w:rPr>
      <w:rFonts w:ascii="Calibri" w:eastAsia="Calibri" w:hAnsi="Calibri" w:cs="Calibri"/>
      <w:sz w:val="22"/>
      <w:szCs w:val="22"/>
      <w:lang w:val="ru-RU" w:bidi="ar-SA"/>
    </w:rPr>
  </w:style>
  <w:style w:type="paragraph" w:styleId="24">
    <w:name w:val="Body Text 2"/>
    <w:basedOn w:val="a"/>
    <w:qFormat/>
    <w:rsid w:val="00121027"/>
    <w:pPr>
      <w:spacing w:after="120" w:line="480" w:lineRule="auto"/>
    </w:pPr>
    <w:rPr>
      <w:lang w:val="en-US"/>
    </w:rPr>
  </w:style>
  <w:style w:type="paragraph" w:styleId="af4">
    <w:name w:val="head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5">
    <w:name w:val="footer"/>
    <w:basedOn w:val="a"/>
    <w:rsid w:val="00121027"/>
    <w:pPr>
      <w:tabs>
        <w:tab w:val="center" w:pos="4677"/>
        <w:tab w:val="right" w:pos="9355"/>
      </w:tabs>
    </w:pPr>
    <w:rPr>
      <w:lang w:val="en-US"/>
    </w:rPr>
  </w:style>
  <w:style w:type="paragraph" w:styleId="af6">
    <w:name w:val="Block Text"/>
    <w:basedOn w:val="a"/>
    <w:qFormat/>
    <w:rsid w:val="00121027"/>
    <w:pPr>
      <w:autoSpaceDE w:val="0"/>
      <w:ind w:left="1" w:right="1" w:firstLine="624"/>
      <w:jc w:val="both"/>
    </w:pPr>
    <w:rPr>
      <w:sz w:val="20"/>
      <w:szCs w:val="20"/>
    </w:rPr>
  </w:style>
  <w:style w:type="paragraph" w:customStyle="1" w:styleId="Default">
    <w:name w:val="Default"/>
    <w:uiPriority w:val="99"/>
    <w:qFormat/>
    <w:rsid w:val="00121027"/>
    <w:pPr>
      <w:autoSpaceDE w:val="0"/>
    </w:pPr>
    <w:rPr>
      <w:rFonts w:ascii="Arial Narrow" w:eastAsia="Calibri" w:hAnsi="Arial Narrow" w:cs="Arial Narrow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121027"/>
    <w:pPr>
      <w:suppressLineNumbers/>
    </w:pPr>
  </w:style>
  <w:style w:type="paragraph" w:customStyle="1" w:styleId="TableHeading">
    <w:name w:val="Table Heading"/>
    <w:basedOn w:val="TableContents"/>
    <w:qFormat/>
    <w:rsid w:val="00121027"/>
    <w:pPr>
      <w:jc w:val="center"/>
    </w:pPr>
    <w:rPr>
      <w:b/>
      <w:bCs/>
    </w:rPr>
  </w:style>
  <w:style w:type="numbering" w:customStyle="1" w:styleId="WW8Num1">
    <w:name w:val="WW8Num1"/>
    <w:qFormat/>
    <w:rsid w:val="00121027"/>
  </w:style>
  <w:style w:type="numbering" w:customStyle="1" w:styleId="WW8Num2">
    <w:name w:val="WW8Num2"/>
    <w:qFormat/>
    <w:rsid w:val="00121027"/>
  </w:style>
  <w:style w:type="numbering" w:customStyle="1" w:styleId="WW8Num3">
    <w:name w:val="WW8Num3"/>
    <w:qFormat/>
    <w:rsid w:val="00121027"/>
  </w:style>
  <w:style w:type="numbering" w:customStyle="1" w:styleId="WW8Num4">
    <w:name w:val="WW8Num4"/>
    <w:qFormat/>
    <w:rsid w:val="00121027"/>
  </w:style>
  <w:style w:type="numbering" w:customStyle="1" w:styleId="WW8Num5">
    <w:name w:val="WW8Num5"/>
    <w:qFormat/>
    <w:rsid w:val="00121027"/>
  </w:style>
  <w:style w:type="character" w:customStyle="1" w:styleId="30">
    <w:name w:val="Заголовок 3 Знак"/>
    <w:basedOn w:val="a0"/>
    <w:link w:val="3"/>
    <w:uiPriority w:val="9"/>
    <w:rsid w:val="00FB5DDE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CM5">
    <w:name w:val="CM5"/>
    <w:basedOn w:val="Default"/>
    <w:next w:val="Default"/>
    <w:uiPriority w:val="99"/>
    <w:rsid w:val="00FB5DDE"/>
    <w:pPr>
      <w:widowControl w:val="0"/>
      <w:autoSpaceDN w:val="0"/>
      <w:adjustRightInd w:val="0"/>
      <w:spacing w:after="195"/>
    </w:pPr>
    <w:rPr>
      <w:rFonts w:ascii="Arial" w:eastAsia="Times New Roman" w:hAnsi="Arial" w:cs="Arial"/>
      <w:color w:val="auto"/>
      <w:lang w:eastAsia="ru-RU"/>
    </w:rPr>
  </w:style>
  <w:style w:type="paragraph" w:customStyle="1" w:styleId="CM1">
    <w:name w:val="CM1"/>
    <w:basedOn w:val="Default"/>
    <w:next w:val="Default"/>
    <w:uiPriority w:val="99"/>
    <w:rsid w:val="00FB5DDE"/>
    <w:pPr>
      <w:widowControl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13">
    <w:name w:val="Стиль1"/>
    <w:basedOn w:val="a"/>
    <w:rsid w:val="00FB5DDE"/>
    <w:rPr>
      <w:rFonts w:ascii="Courier New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B5D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B5DDE"/>
    <w:rPr>
      <w:rFonts w:eastAsia="Times New Roman" w:cs="Times New Roman"/>
      <w:sz w:val="16"/>
      <w:szCs w:val="16"/>
      <w:lang w:val="x-none" w:eastAsia="x-none" w:bidi="ar-SA"/>
    </w:rPr>
  </w:style>
  <w:style w:type="character" w:styleId="af7">
    <w:name w:val="annotation reference"/>
    <w:basedOn w:val="a0"/>
    <w:uiPriority w:val="99"/>
    <w:semiHidden/>
    <w:unhideWhenUsed/>
    <w:rsid w:val="00B67A8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67A8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67A89"/>
    <w:rPr>
      <w:rFonts w:eastAsia="Times New Roman" w:cs="Times New Roman"/>
      <w:szCs w:val="20"/>
      <w:lang w:val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7A8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7A89"/>
    <w:rPr>
      <w:rFonts w:eastAsia="Times New Roman" w:cs="Times New Roman"/>
      <w:b/>
      <w:bCs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re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r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«Таттеплоизоляция»</vt:lpstr>
    </vt:vector>
  </TitlesOfParts>
  <Company>Microsoft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«Таттеплоизоляция»</dc:title>
  <dc:creator>Гузель</dc:creator>
  <cp:lastModifiedBy>Пользователь</cp:lastModifiedBy>
  <cp:revision>11</cp:revision>
  <cp:lastPrinted>2020-04-13T08:39:00Z</cp:lastPrinted>
  <dcterms:created xsi:type="dcterms:W3CDTF">2021-10-26T10:53:00Z</dcterms:created>
  <dcterms:modified xsi:type="dcterms:W3CDTF">2021-10-28T08:43:00Z</dcterms:modified>
  <dc:language>en-US</dc:language>
</cp:coreProperties>
</file>